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EE05A" w14:textId="77777777" w:rsidR="00653E67" w:rsidRPr="005956BA" w:rsidRDefault="000362B9" w:rsidP="00653E67">
      <w:pPr>
        <w:pStyle w:val="4"/>
        <w:spacing w:after="240"/>
        <w:jc w:val="center"/>
        <w:rPr>
          <w:rFonts w:cs="Arial"/>
          <w:b/>
          <w:i w:val="0"/>
          <w:sz w:val="28"/>
          <w:szCs w:val="28"/>
        </w:rPr>
      </w:pPr>
      <w:bookmarkStart w:id="0" w:name="_Toc73703849"/>
      <w:r w:rsidRPr="005956BA">
        <w:rPr>
          <w:rFonts w:cs="Arial"/>
          <w:b/>
          <w:i w:val="0"/>
          <w:sz w:val="28"/>
          <w:szCs w:val="28"/>
        </w:rPr>
        <w:t>9</w:t>
      </w:r>
      <w:r w:rsidR="00653E67" w:rsidRPr="005956BA">
        <w:rPr>
          <w:rFonts w:cs="Arial"/>
          <w:b/>
          <w:i w:val="0"/>
          <w:sz w:val="28"/>
          <w:szCs w:val="28"/>
        </w:rPr>
        <w:t>. КАЛКТЫН ЖАШОО ДЕ½ГЭЭЛИ</w:t>
      </w:r>
    </w:p>
    <w:p w14:paraId="1631C9F2" w14:textId="77777777" w:rsidR="00653E67" w:rsidRPr="005956BA" w:rsidRDefault="00653E67" w:rsidP="00653E67">
      <w:pPr>
        <w:pStyle w:val="4"/>
        <w:spacing w:after="240"/>
        <w:jc w:val="center"/>
        <w:rPr>
          <w:rFonts w:ascii="Arial" w:hAnsi="Arial" w:cs="Arial"/>
          <w:b/>
          <w:i w:val="0"/>
          <w:sz w:val="28"/>
          <w:szCs w:val="28"/>
        </w:rPr>
      </w:pPr>
      <w:r w:rsidRPr="005956BA">
        <w:rPr>
          <w:rFonts w:ascii="Arial" w:hAnsi="Arial" w:cs="Arial"/>
          <w:b/>
          <w:i w:val="0"/>
          <w:sz w:val="28"/>
          <w:szCs w:val="28"/>
        </w:rPr>
        <w:t>УРОВЕНЬ ЖИЗНИ НАСЕЛЕНИЯ</w:t>
      </w:r>
    </w:p>
    <w:tbl>
      <w:tblPr>
        <w:tblW w:w="5076" w:type="pct"/>
        <w:tblLayout w:type="fixed"/>
        <w:tblLook w:val="0000" w:firstRow="0" w:lastRow="0" w:firstColumn="0" w:lastColumn="0" w:noHBand="0" w:noVBand="0"/>
      </w:tblPr>
      <w:tblGrid>
        <w:gridCol w:w="4819"/>
        <w:gridCol w:w="568"/>
        <w:gridCol w:w="4397"/>
      </w:tblGrid>
      <w:tr w:rsidR="00653E67" w:rsidRPr="00CB78F3" w14:paraId="3F39D553" w14:textId="77777777" w:rsidTr="004E18F1">
        <w:tc>
          <w:tcPr>
            <w:tcW w:w="4819" w:type="dxa"/>
          </w:tcPr>
          <w:p w14:paraId="0F1CF5F3" w14:textId="77777777" w:rsidR="00653E67" w:rsidRPr="00CB78F3" w:rsidRDefault="00653E67" w:rsidP="00653E67">
            <w:pPr>
              <w:ind w:firstLine="340"/>
              <w:jc w:val="both"/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bCs/>
                <w:iCs/>
                <w:sz w:val="24"/>
                <w:szCs w:val="24"/>
                <w:lang w:val="ky-KG"/>
              </w:rPr>
              <w:t>Жашоо минимуму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- адамдын жашоосун камсыз кылуу жана анын ден соолугун сактоо 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ч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зарыл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болгон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минималдык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азык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>-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продуктуларынын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,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азык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>-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эмес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товарлардын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жана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кызматтардын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топтому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>.</w:t>
            </w:r>
          </w:p>
          <w:p w14:paraId="6514251F" w14:textId="77777777" w:rsidR="00653E67" w:rsidRPr="00CB78F3" w:rsidRDefault="00653E67" w:rsidP="00653E67">
            <w:pPr>
              <w:ind w:firstLine="340"/>
              <w:jc w:val="both"/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bCs/>
                <w:iCs/>
                <w:sz w:val="24"/>
                <w:szCs w:val="24"/>
                <w:lang w:val="ky-KG"/>
              </w:rPr>
              <w:t xml:space="preserve">Жашоо минимумунун </w:t>
            </w:r>
            <w:r w:rsidRPr="00CB78F3">
              <w:rPr>
                <w:rFonts w:ascii="Cambria" w:hAnsi="Cambria" w:cs="Cambria"/>
                <w:b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/>
                <w:bCs/>
                <w:iCs/>
                <w:sz w:val="24"/>
                <w:szCs w:val="24"/>
                <w:lang w:val="ky-KG"/>
              </w:rPr>
              <w:t>лч</w:t>
            </w:r>
            <w:r w:rsidRPr="00CB78F3">
              <w:rPr>
                <w:rFonts w:ascii="Cambria" w:hAnsi="Cambria" w:cs="Cambria"/>
                <w:b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/>
                <w:bCs/>
                <w:iCs/>
                <w:sz w:val="24"/>
                <w:szCs w:val="24"/>
                <w:lang w:val="ky-KG"/>
              </w:rPr>
              <w:t>м</w:t>
            </w:r>
            <w:r w:rsidRPr="00CB78F3">
              <w:rPr>
                <w:rFonts w:ascii="Cambria" w:hAnsi="Cambria" w:cs="Cambria"/>
                <w:b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-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минималдуу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рд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зарыл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болгон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азык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>-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эмес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товарларга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,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кызмат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рс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рг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,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милдетт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үү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мд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рг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жана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жыйымдарга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болгон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чыгымдардын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туруктуу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белгиленген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ш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чо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ң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ойтулган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азык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>-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товарларынын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минималдуу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топтомунун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наркын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ан алынып эсептелет. </w:t>
            </w:r>
          </w:p>
          <w:p w14:paraId="50E0F8CB" w14:textId="77777777" w:rsidR="00653E67" w:rsidRPr="00CB78F3" w:rsidRDefault="00653E67" w:rsidP="00653E67">
            <w:pPr>
              <w:ind w:firstLine="340"/>
              <w:jc w:val="both"/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Жашоо минимумунун 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лч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Кыргыз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Республикасынын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км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тарабынын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2009-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жылдын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№</w:t>
            </w:r>
            <w:r w:rsidR="006B371A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694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токтому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менен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бекититилген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Кыргыз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Республикасынын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калкынын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негизги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социалдык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>-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демографиялык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топтору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ч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жашоо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минимумунун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лч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эсепт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өө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</w:t>
            </w:r>
            <w:r w:rsidRPr="00CB78F3">
              <w:rPr>
                <w:rFonts w:ascii="Cambria" w:hAnsi="Cambria" w:cs="Cambria"/>
                <w:bCs/>
                <w:i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iCs/>
                <w:sz w:val="24"/>
                <w:szCs w:val="24"/>
                <w:lang w:val="ky-KG"/>
              </w:rPr>
              <w:t>методикасын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а ылайык Кыргыз Республикасынын Улуттук статистикасы тарабынан кварталдык негизде эсептелип чыгат. </w:t>
            </w:r>
          </w:p>
          <w:p w14:paraId="61B5581D" w14:textId="77777777" w:rsidR="00653E67" w:rsidRPr="00CB78F3" w:rsidRDefault="00653E67" w:rsidP="00653E67">
            <w:pPr>
              <w:ind w:firstLine="340"/>
              <w:jc w:val="both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bCs/>
                <w:iCs/>
                <w:sz w:val="24"/>
                <w:szCs w:val="24"/>
                <w:lang w:val="ky-KG"/>
              </w:rPr>
              <w:t>Кедейчиликтин к¼рс¼тк³ч³</w:t>
            </w:r>
            <w:r w:rsidRPr="00CB78F3">
              <w:rPr>
                <w:rFonts w:ascii="Kyrghyz Times" w:hAnsi="Kyrghyz Times"/>
                <w:bCs/>
                <w:iCs/>
                <w:sz w:val="24"/>
                <w:szCs w:val="24"/>
                <w:lang w:val="ky-KG"/>
              </w:rPr>
              <w:t xml:space="preserve"> - анын керектјјч³л³к наркы кедейчиликтин чегинен т¼м¼н болгон калктын ³л³ш³ катары аныкталат.</w:t>
            </w:r>
          </w:p>
          <w:p w14:paraId="05023E9C" w14:textId="77777777" w:rsidR="00653E67" w:rsidRPr="00CB78F3" w:rsidRDefault="00653E67" w:rsidP="00653E67">
            <w:pPr>
              <w:pStyle w:val="tkTekst"/>
              <w:rPr>
                <w:rFonts w:ascii="Kyrghyz Times" w:hAnsi="Kyrghyz Times"/>
                <w:sz w:val="24"/>
                <w:szCs w:val="24"/>
                <w:lang w:val="ky-KG"/>
              </w:rPr>
            </w:pPr>
          </w:p>
        </w:tc>
        <w:tc>
          <w:tcPr>
            <w:tcW w:w="568" w:type="dxa"/>
          </w:tcPr>
          <w:p w14:paraId="422893A1" w14:textId="77777777" w:rsidR="00653E67" w:rsidRPr="00CB78F3" w:rsidRDefault="00653E67" w:rsidP="00653E67">
            <w:pPr>
              <w:pStyle w:val="a9"/>
              <w:rPr>
                <w:rFonts w:ascii="Kyrghyz Times" w:hAnsi="Kyrghyz Times"/>
                <w:sz w:val="24"/>
                <w:szCs w:val="24"/>
                <w:lang w:val="ky-KG"/>
              </w:rPr>
            </w:pPr>
          </w:p>
        </w:tc>
        <w:tc>
          <w:tcPr>
            <w:tcW w:w="4397" w:type="dxa"/>
          </w:tcPr>
          <w:p w14:paraId="29B460BB" w14:textId="77777777" w:rsidR="00653E67" w:rsidRPr="00CB78F3" w:rsidRDefault="00653E67" w:rsidP="00653E67">
            <w:pPr>
              <w:pStyle w:val="a9"/>
              <w:ind w:firstLine="340"/>
              <w:jc w:val="both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>Прожиточный минимум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- необходимые для сохранения здоровья человека, обеспечения его жизнедеятельности минимальный набор продуктов питания и непродовольственные товары и услуги. </w:t>
            </w:r>
          </w:p>
          <w:p w14:paraId="07EFA63A" w14:textId="77777777" w:rsidR="00653E67" w:rsidRPr="00CB78F3" w:rsidRDefault="00653E67" w:rsidP="00653E67">
            <w:pPr>
              <w:pStyle w:val="a9"/>
              <w:ind w:firstLine="340"/>
              <w:jc w:val="both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>Величина прожиточного минимума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</w:t>
            </w:r>
            <w:r w:rsidR="00B70412">
              <w:rPr>
                <w:rFonts w:ascii="Kyrghyz Times" w:hAnsi="Kyrghyz Times" w:cs="Arial"/>
                <w:i/>
                <w:sz w:val="24"/>
                <w:szCs w:val="24"/>
              </w:rPr>
              <w:t xml:space="preserve">- 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стоимость минимального набора продовольственных товаров, увеличенная на фиксированную долю расходов на минимально необходимые непродовольственные товары, услуги и обязательные платежи и сборы. </w:t>
            </w:r>
          </w:p>
          <w:p w14:paraId="0FC8ACB4" w14:textId="77777777" w:rsidR="00653E67" w:rsidRPr="00CB78F3" w:rsidRDefault="00653E67" w:rsidP="004E18F1">
            <w:pPr>
              <w:pStyle w:val="a9"/>
              <w:ind w:firstLine="340"/>
              <w:jc w:val="both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Стоимостная величина </w:t>
            </w:r>
            <w:proofErr w:type="spellStart"/>
            <w:proofErr w:type="gramStart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прожи</w:t>
            </w:r>
            <w:proofErr w:type="spellEnd"/>
            <w:r w:rsidR="004E18F1">
              <w:rPr>
                <w:rFonts w:ascii="Kyrghyz Times" w:hAnsi="Kyrghyz Times" w:cs="Arial"/>
                <w:i/>
                <w:sz w:val="24"/>
                <w:szCs w:val="24"/>
              </w:rPr>
              <w:t>-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точного</w:t>
            </w:r>
            <w:proofErr w:type="gramEnd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минимума рассчитывается Национальным статистическим комитетом </w:t>
            </w:r>
            <w:proofErr w:type="spellStart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Кыргызской</w:t>
            </w:r>
            <w:proofErr w:type="spellEnd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Республики на ежеквартальной основе в соответствии с Методикой исчисления величины прожиточного минимума для основных социально-демографических групп населения </w:t>
            </w:r>
            <w:proofErr w:type="spellStart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Кыргызской</w:t>
            </w:r>
            <w:proofErr w:type="spellEnd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Республики, утвержденной Постановлением Правительства </w:t>
            </w:r>
            <w:proofErr w:type="spellStart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Кыргызской</w:t>
            </w:r>
            <w:proofErr w:type="spellEnd"/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Республики от 6 ноября 2009 года </w:t>
            </w:r>
            <w:r w:rsidR="006B371A">
              <w:rPr>
                <w:rFonts w:ascii="Kyrghyz Times" w:hAnsi="Kyrghyz Times" w:cs="Arial"/>
                <w:i/>
                <w:sz w:val="24"/>
                <w:szCs w:val="24"/>
              </w:rPr>
              <w:br/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№ 694.</w:t>
            </w:r>
          </w:p>
          <w:p w14:paraId="2096409F" w14:textId="77777777" w:rsidR="00653E67" w:rsidRPr="00CB78F3" w:rsidRDefault="00653E67" w:rsidP="00653E67">
            <w:pPr>
              <w:pStyle w:val="a9"/>
              <w:ind w:firstLine="340"/>
              <w:jc w:val="both"/>
              <w:rPr>
                <w:rFonts w:ascii="Kyrghyz Times" w:hAnsi="Kyrghyz Times" w:cs="Arial"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>Показатель бедности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- определяется как доля населения, стоимость потребления которого ниже черты бедности.</w:t>
            </w:r>
          </w:p>
        </w:tc>
      </w:tr>
    </w:tbl>
    <w:p w14:paraId="28B9A885" w14:textId="77777777" w:rsidR="00653E67" w:rsidRPr="00CB78F3" w:rsidRDefault="00653E67" w:rsidP="00653E67">
      <w:pPr>
        <w:pStyle w:val="21"/>
      </w:pPr>
    </w:p>
    <w:p w14:paraId="7582C836" w14:textId="77777777" w:rsidR="00653E67" w:rsidRPr="00CB78F3" w:rsidRDefault="00653E67" w:rsidP="00653E67">
      <w:pPr>
        <w:pStyle w:val="3-2"/>
      </w:pPr>
      <w:r w:rsidRPr="00CB78F3">
        <w:br w:type="page"/>
      </w:r>
    </w:p>
    <w:p w14:paraId="3547ADEA" w14:textId="77777777" w:rsidR="002B5D41" w:rsidRPr="00CB78F3" w:rsidRDefault="00653E67" w:rsidP="002B5D41">
      <w:pPr>
        <w:pStyle w:val="3-2"/>
        <w:rPr>
          <w:vertAlign w:val="superscript"/>
        </w:rPr>
      </w:pPr>
      <w:r w:rsidRPr="00653E67">
        <w:lastRenderedPageBreak/>
        <w:t>9</w:t>
      </w:r>
      <w:r w:rsidR="002B5D41" w:rsidRPr="00CB78F3">
        <w:t>.</w:t>
      </w:r>
      <w:r w:rsidRPr="00653E67">
        <w:t>1</w:t>
      </w:r>
      <w:r w:rsidR="002B5D41" w:rsidRPr="00CB78F3">
        <w:t>. Калктын жашоо де</w:t>
      </w:r>
      <w:r w:rsidR="00B01B23" w:rsidRPr="009A33CE">
        <w:t>½</w:t>
      </w:r>
      <w:r w:rsidR="002B5D41" w:rsidRPr="00CB78F3">
        <w:rPr>
          <w:rFonts w:cs="Kyrghyz Times"/>
        </w:rPr>
        <w:t>гээлинин</w:t>
      </w:r>
      <w:r w:rsidR="002B5D41" w:rsidRPr="00CB78F3">
        <w:t xml:space="preserve"> </w:t>
      </w:r>
      <w:r w:rsidR="002B5D41" w:rsidRPr="00CB78F3">
        <w:rPr>
          <w:rFonts w:cs="Kyrghyz Times"/>
        </w:rPr>
        <w:t>негизги к</w:t>
      </w:r>
      <w:r w:rsidR="002B5D41" w:rsidRPr="00CB78F3">
        <w:t>ј</w:t>
      </w:r>
      <w:r w:rsidR="002B5D41" w:rsidRPr="00CB78F3">
        <w:rPr>
          <w:rFonts w:cs="Kyrghyz Times"/>
        </w:rPr>
        <w:t>рс</w:t>
      </w:r>
      <w:r w:rsidR="002B5D41" w:rsidRPr="00CB78F3">
        <w:t>ј</w:t>
      </w:r>
      <w:r w:rsidR="002B5D41" w:rsidRPr="00CB78F3">
        <w:rPr>
          <w:rFonts w:cs="Kyrghyz Times"/>
        </w:rPr>
        <w:t>тк</w:t>
      </w:r>
      <w:r w:rsidR="002B5D41" w:rsidRPr="00CB78F3">
        <w:t>²</w:t>
      </w:r>
      <w:r w:rsidR="002B5D41" w:rsidRPr="00CB78F3">
        <w:rPr>
          <w:rFonts w:cs="Kyrghyz Times"/>
        </w:rPr>
        <w:t>чт</w:t>
      </w:r>
      <w:r w:rsidR="002B5D41" w:rsidRPr="00CB78F3">
        <w:t>ј</w:t>
      </w:r>
      <w:r w:rsidR="002B5D41" w:rsidRPr="00CB78F3">
        <w:rPr>
          <w:rFonts w:cs="Kyrghyz Times"/>
        </w:rPr>
        <w:t>р</w:t>
      </w:r>
      <w:r w:rsidR="002B5D41" w:rsidRPr="00CB78F3">
        <w:t>²</w:t>
      </w:r>
      <w:bookmarkEnd w:id="0"/>
    </w:p>
    <w:p w14:paraId="19E7ABDF" w14:textId="77777777" w:rsidR="002B5D41" w:rsidRPr="00C76991" w:rsidRDefault="002B5D41" w:rsidP="00A470B3">
      <w:pPr>
        <w:pStyle w:val="3-3"/>
        <w:rPr>
          <w:vertAlign w:val="superscript"/>
        </w:rPr>
      </w:pPr>
      <w:bookmarkStart w:id="1" w:name="_Toc73703850"/>
      <w:r w:rsidRPr="00C76991">
        <w:t xml:space="preserve">Основные показатели </w:t>
      </w:r>
      <w:bookmarkEnd w:id="1"/>
      <w:r w:rsidR="00D5039D" w:rsidRPr="00A470B3">
        <w:t>УРОВНЯ ЖИЗНИ НАСЕЛЕНИЯ</w:t>
      </w:r>
    </w:p>
    <w:tbl>
      <w:tblPr>
        <w:tblW w:w="9710" w:type="dxa"/>
        <w:tblInd w:w="-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78"/>
        <w:gridCol w:w="1134"/>
        <w:gridCol w:w="331"/>
        <w:gridCol w:w="803"/>
        <w:gridCol w:w="28"/>
        <w:gridCol w:w="133"/>
        <w:gridCol w:w="944"/>
        <w:gridCol w:w="20"/>
        <w:gridCol w:w="9"/>
        <w:gridCol w:w="955"/>
        <w:gridCol w:w="93"/>
        <w:gridCol w:w="86"/>
        <w:gridCol w:w="1134"/>
        <w:gridCol w:w="2062"/>
      </w:tblGrid>
      <w:tr w:rsidR="00412B1D" w:rsidRPr="00E60CCC" w14:paraId="0BEA9C60" w14:textId="77777777" w:rsidTr="00746226">
        <w:tc>
          <w:tcPr>
            <w:tcW w:w="1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7B956E3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72A3D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  <w:lang w:val="en-US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 w:rsidRPr="00E60CCC">
              <w:rPr>
                <w:rFonts w:ascii="Kyrghyz Times" w:hAnsi="Kyrghyz Times"/>
                <w:b/>
                <w:sz w:val="24"/>
                <w:lang w:val="en-US"/>
              </w:rPr>
              <w:t>8</w:t>
            </w:r>
          </w:p>
        </w:tc>
        <w:tc>
          <w:tcPr>
            <w:tcW w:w="116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C55F4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  <w:lang w:val="en-US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 w:rsidRPr="00E60CCC">
              <w:rPr>
                <w:rFonts w:ascii="Kyrghyz Times" w:hAnsi="Kyrghyz Times"/>
                <w:b/>
                <w:sz w:val="24"/>
                <w:lang w:val="en-US"/>
              </w:rPr>
              <w:t>9</w:t>
            </w:r>
          </w:p>
        </w:tc>
        <w:tc>
          <w:tcPr>
            <w:tcW w:w="107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EA4BC7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1077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69FED7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122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624729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062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950CD8E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412B1D" w:rsidRPr="00E60CCC" w14:paraId="4877E075" w14:textId="77777777" w:rsidTr="005C7885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427DD5E8" w14:textId="77777777" w:rsidR="00412B1D" w:rsidRPr="00E60CCC" w:rsidRDefault="00412B1D" w:rsidP="00412B1D">
            <w:pPr>
              <w:ind w:left="113" w:hanging="113"/>
              <w:rPr>
                <w:rFonts w:ascii="Kyrghyz Times" w:hAnsi="Kyrghyz Times"/>
                <w:sz w:val="18"/>
                <w:szCs w:val="18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Жашоо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минимумунун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Cambria" w:hAnsi="Cambria" w:cs="Cambria"/>
                <w:sz w:val="24"/>
              </w:rPr>
              <w:t>ө</w:t>
            </w:r>
            <w:r w:rsidRPr="00E60CCC">
              <w:rPr>
                <w:rFonts w:ascii="Kyrghyz Times" w:hAnsi="Kyrghyz Times"/>
                <w:sz w:val="24"/>
              </w:rPr>
              <w:t>лч</w:t>
            </w:r>
            <w:r w:rsidRPr="00E60CCC">
              <w:rPr>
                <w:rFonts w:ascii="Cambria" w:hAnsi="Cambria" w:cs="Cambria"/>
                <w:sz w:val="24"/>
              </w:rPr>
              <w:t>ө</w:t>
            </w:r>
            <w:r w:rsidRPr="00E60CCC">
              <w:rPr>
                <w:rFonts w:ascii="Kyrghyz Times" w:hAnsi="Kyrghyz Times"/>
                <w:sz w:val="24"/>
              </w:rPr>
              <w:t>м</w:t>
            </w:r>
            <w:r w:rsidRPr="00E60CCC">
              <w:rPr>
                <w:rFonts w:ascii="Cambria" w:hAnsi="Cambria" w:cs="Cambria"/>
                <w:sz w:val="24"/>
              </w:rPr>
              <w:t>ү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(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калк</w:t>
            </w:r>
            <w:proofErr w:type="spellEnd"/>
            <w:r>
              <w:rPr>
                <w:rFonts w:ascii="Kyrghyz Times" w:hAnsi="Kyrghyz Times"/>
                <w:sz w:val="24"/>
              </w:rPr>
              <w:t>-</w:t>
            </w:r>
            <w:r w:rsidRPr="00E60CCC">
              <w:rPr>
                <w:rFonts w:ascii="Kyrghyz Times" w:hAnsi="Kyrghyz Times"/>
                <w:sz w:val="24"/>
              </w:rPr>
              <w:t xml:space="preserve">тын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адам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ба</w:t>
            </w:r>
            <w:r>
              <w:rPr>
                <w:rFonts w:ascii="Kyrghyz Times" w:hAnsi="Kyrghyz Times"/>
                <w:sz w:val="24"/>
              </w:rPr>
              <w:t>-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шына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орточо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эсеп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>):</w:t>
            </w:r>
          </w:p>
        </w:tc>
        <w:tc>
          <w:tcPr>
            <w:tcW w:w="1134" w:type="dxa"/>
            <w:vAlign w:val="bottom"/>
          </w:tcPr>
          <w:p w14:paraId="7084069C" w14:textId="77777777" w:rsidR="00412B1D" w:rsidRPr="00E60CCC" w:rsidRDefault="00412B1D" w:rsidP="00412B1D">
            <w:pPr>
              <w:spacing w:before="120"/>
              <w:ind w:left="226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14:paraId="13FE8D01" w14:textId="77777777" w:rsidR="00412B1D" w:rsidRPr="00E60CCC" w:rsidRDefault="00412B1D" w:rsidP="00412B1D">
            <w:pPr>
              <w:spacing w:before="120"/>
              <w:ind w:left="226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5"/>
            <w:vAlign w:val="bottom"/>
          </w:tcPr>
          <w:p w14:paraId="27741C6F" w14:textId="77777777" w:rsidR="00412B1D" w:rsidRPr="00E60CCC" w:rsidRDefault="00412B1D" w:rsidP="00412B1D">
            <w:pPr>
              <w:spacing w:before="120"/>
              <w:ind w:left="226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3"/>
            <w:vAlign w:val="bottom"/>
          </w:tcPr>
          <w:p w14:paraId="2C73833A" w14:textId="77777777" w:rsidR="00412B1D" w:rsidRPr="00E60CCC" w:rsidRDefault="00412B1D" w:rsidP="00412B1D">
            <w:pPr>
              <w:spacing w:before="120"/>
              <w:ind w:left="226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vAlign w:val="bottom"/>
          </w:tcPr>
          <w:p w14:paraId="667E04AF" w14:textId="77777777" w:rsidR="00412B1D" w:rsidRPr="00E60CCC" w:rsidRDefault="00412B1D" w:rsidP="00412B1D">
            <w:pPr>
              <w:spacing w:before="120"/>
              <w:ind w:left="226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0B86ABC2" w14:textId="77777777" w:rsidR="00412B1D" w:rsidRPr="00E60CCC" w:rsidRDefault="00412B1D" w:rsidP="00412B1D">
            <w:pPr>
              <w:ind w:left="113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Величина прожиточного минимума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(в среднем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 xml:space="preserve"> на душу населения):</w:t>
            </w:r>
          </w:p>
        </w:tc>
      </w:tr>
      <w:tr w:rsidR="00412B1D" w:rsidRPr="00E60CCC" w14:paraId="763A99C9" w14:textId="77777777" w:rsidTr="005C7885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39EABE13" w14:textId="77777777" w:rsidR="00412B1D" w:rsidRPr="00E60CCC" w:rsidRDefault="00412B1D" w:rsidP="00412B1D">
            <w:pPr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айына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сом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34" w:type="dxa"/>
            <w:vAlign w:val="bottom"/>
          </w:tcPr>
          <w:p w14:paraId="7D8AA302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4 792,54</w:t>
            </w:r>
          </w:p>
        </w:tc>
        <w:tc>
          <w:tcPr>
            <w:tcW w:w="1134" w:type="dxa"/>
            <w:gridSpan w:val="2"/>
            <w:vAlign w:val="bottom"/>
          </w:tcPr>
          <w:p w14:paraId="4A9C8833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4 806,32</w:t>
            </w:r>
          </w:p>
        </w:tc>
        <w:tc>
          <w:tcPr>
            <w:tcW w:w="1134" w:type="dxa"/>
            <w:gridSpan w:val="5"/>
            <w:vAlign w:val="bottom"/>
          </w:tcPr>
          <w:p w14:paraId="7221EBC2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5 358,53</w:t>
            </w:r>
          </w:p>
        </w:tc>
        <w:tc>
          <w:tcPr>
            <w:tcW w:w="1134" w:type="dxa"/>
            <w:gridSpan w:val="3"/>
            <w:vAlign w:val="bottom"/>
          </w:tcPr>
          <w:p w14:paraId="1A5E6C83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2717FC">
              <w:rPr>
                <w:rFonts w:ascii="Kyrghyz Times" w:hAnsi="Kyrghyz Times"/>
                <w:sz w:val="24"/>
              </w:rPr>
              <w:t>6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2717FC">
              <w:rPr>
                <w:rFonts w:ascii="Kyrghyz Times" w:hAnsi="Kyrghyz Times"/>
                <w:sz w:val="24"/>
              </w:rPr>
              <w:t>268,31</w:t>
            </w:r>
          </w:p>
        </w:tc>
        <w:tc>
          <w:tcPr>
            <w:tcW w:w="1134" w:type="dxa"/>
            <w:vAlign w:val="bottom"/>
          </w:tcPr>
          <w:p w14:paraId="33759AF5" w14:textId="51137265" w:rsidR="00412B1D" w:rsidRPr="00E60CCC" w:rsidRDefault="00985DEB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985DEB">
              <w:rPr>
                <w:rFonts w:ascii="Kyrghyz Times" w:hAnsi="Kyrghyz Times"/>
                <w:sz w:val="24"/>
              </w:rPr>
              <w:t>7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985DEB">
              <w:rPr>
                <w:rFonts w:ascii="Kyrghyz Times" w:hAnsi="Kyrghyz Times"/>
                <w:sz w:val="24"/>
              </w:rPr>
              <w:t>178,32</w:t>
            </w: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41C679C7" w14:textId="77777777" w:rsidR="00412B1D" w:rsidRPr="00E60CCC" w:rsidRDefault="00412B1D" w:rsidP="00412B1D">
            <w:pPr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сомов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в месяц</w:t>
            </w:r>
          </w:p>
        </w:tc>
      </w:tr>
      <w:tr w:rsidR="00412B1D" w:rsidRPr="00E60CCC" w14:paraId="1020D2A0" w14:textId="77777777" w:rsidTr="005C7885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412AB3B3" w14:textId="77777777" w:rsidR="00412B1D" w:rsidRPr="00E60CCC" w:rsidRDefault="00412B1D" w:rsidP="00412B1D">
            <w:pPr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мурунку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жылга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карата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34" w:type="dxa"/>
            <w:vAlign w:val="bottom"/>
          </w:tcPr>
          <w:p w14:paraId="1E3CA149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97,8</w:t>
            </w:r>
          </w:p>
        </w:tc>
        <w:tc>
          <w:tcPr>
            <w:tcW w:w="1134" w:type="dxa"/>
            <w:gridSpan w:val="2"/>
            <w:vAlign w:val="bottom"/>
          </w:tcPr>
          <w:p w14:paraId="17043D65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100,3</w:t>
            </w:r>
          </w:p>
        </w:tc>
        <w:tc>
          <w:tcPr>
            <w:tcW w:w="1134" w:type="dxa"/>
            <w:gridSpan w:val="5"/>
            <w:vAlign w:val="bottom"/>
          </w:tcPr>
          <w:p w14:paraId="18B4174C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111,5</w:t>
            </w:r>
          </w:p>
        </w:tc>
        <w:tc>
          <w:tcPr>
            <w:tcW w:w="1134" w:type="dxa"/>
            <w:gridSpan w:val="3"/>
            <w:vAlign w:val="bottom"/>
          </w:tcPr>
          <w:p w14:paraId="4FEE7CA6" w14:textId="77777777" w:rsidR="00412B1D" w:rsidRPr="002717F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>
              <w:rPr>
                <w:rFonts w:ascii="Kyrghyz Times" w:hAnsi="Kyrghyz Times"/>
                <w:sz w:val="24"/>
                <w:lang w:val="en-US"/>
              </w:rPr>
              <w:t>117,0</w:t>
            </w:r>
          </w:p>
        </w:tc>
        <w:tc>
          <w:tcPr>
            <w:tcW w:w="1134" w:type="dxa"/>
            <w:vAlign w:val="bottom"/>
          </w:tcPr>
          <w:p w14:paraId="0B30D56F" w14:textId="65F8D05E" w:rsidR="00412B1D" w:rsidRPr="00985DEB" w:rsidRDefault="00985DEB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114,5</w:t>
            </w: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6B78B0BA" w14:textId="77777777" w:rsidR="00412B1D" w:rsidRPr="00E60CCC" w:rsidRDefault="00412B1D" w:rsidP="00412B1D">
            <w:pPr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в процентах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к предыдущему году</w:t>
            </w:r>
          </w:p>
        </w:tc>
      </w:tr>
      <w:tr w:rsidR="00412B1D" w:rsidRPr="00E60CCC" w14:paraId="674D208E" w14:textId="77777777" w:rsidTr="005C7885">
        <w:tc>
          <w:tcPr>
            <w:tcW w:w="1978" w:type="dxa"/>
            <w:tcBorders>
              <w:right w:val="double" w:sz="6" w:space="0" w:color="auto"/>
            </w:tcBorders>
            <w:vAlign w:val="center"/>
          </w:tcPr>
          <w:p w14:paraId="563CEBC3" w14:textId="77777777" w:rsidR="00412B1D" w:rsidRPr="00E60CCC" w:rsidRDefault="00412B1D" w:rsidP="00412B1D">
            <w:pPr>
              <w:ind w:left="113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Жашоо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минимумунун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Cambria" w:hAnsi="Cambria" w:cs="Cambria"/>
                <w:sz w:val="24"/>
              </w:rPr>
              <w:t>ө</w:t>
            </w:r>
            <w:r w:rsidRPr="00E60CCC">
              <w:rPr>
                <w:rFonts w:ascii="Kyrghyz Times" w:hAnsi="Kyrghyz Times"/>
                <w:sz w:val="24"/>
              </w:rPr>
              <w:t>лч</w:t>
            </w:r>
            <w:r w:rsidRPr="00E60CCC">
              <w:rPr>
                <w:rFonts w:ascii="Cambria" w:hAnsi="Cambria" w:cs="Cambria"/>
                <w:sz w:val="24"/>
              </w:rPr>
              <w:t>ө</w:t>
            </w:r>
            <w:r w:rsidRPr="00E60CCC">
              <w:rPr>
                <w:rFonts w:ascii="Kyrghyz Times" w:hAnsi="Kyrghyz Times"/>
                <w:sz w:val="24"/>
              </w:rPr>
              <w:t>м</w:t>
            </w:r>
            <w:r w:rsidRPr="00E60CCC">
              <w:rPr>
                <w:rFonts w:ascii="Cambria" w:hAnsi="Cambria" w:cs="Cambria"/>
                <w:sz w:val="24"/>
              </w:rPr>
              <w:t>ү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катышы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, </w:t>
            </w:r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>:</w:t>
            </w:r>
          </w:p>
        </w:tc>
        <w:tc>
          <w:tcPr>
            <w:tcW w:w="1134" w:type="dxa"/>
            <w:vAlign w:val="bottom"/>
          </w:tcPr>
          <w:p w14:paraId="7A2D750C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14:paraId="3CF04C10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5"/>
            <w:vAlign w:val="bottom"/>
          </w:tcPr>
          <w:p w14:paraId="69A2E1A5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3"/>
            <w:vAlign w:val="bottom"/>
          </w:tcPr>
          <w:p w14:paraId="28B75CFF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vAlign w:val="bottom"/>
          </w:tcPr>
          <w:p w14:paraId="1D776540" w14:textId="77777777" w:rsidR="00412B1D" w:rsidRPr="00E60CCC" w:rsidRDefault="00412B1D" w:rsidP="00412B1D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08740E16" w14:textId="77777777" w:rsidR="00412B1D" w:rsidRPr="00E60CCC" w:rsidRDefault="00412B1D" w:rsidP="00412B1D">
            <w:pPr>
              <w:ind w:left="113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Соотношение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 xml:space="preserve">с величиной прожиточного минимума,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в процентах:</w:t>
            </w:r>
          </w:p>
        </w:tc>
      </w:tr>
      <w:tr w:rsidR="007B6B23" w:rsidRPr="00E60CCC" w14:paraId="609C32C0" w14:textId="77777777" w:rsidTr="00A470B3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14E6DB21" w14:textId="77777777" w:rsidR="007B6B23" w:rsidRPr="00E60CCC" w:rsidRDefault="007B6B23" w:rsidP="007B6B23">
            <w:pPr>
              <w:ind w:left="170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орточо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айлык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эмгек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акы</w:t>
            </w:r>
            <w:proofErr w:type="spellEnd"/>
          </w:p>
        </w:tc>
        <w:tc>
          <w:tcPr>
            <w:tcW w:w="1134" w:type="dxa"/>
            <w:vAlign w:val="bottom"/>
          </w:tcPr>
          <w:p w14:paraId="777137E8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306,6</w:t>
            </w:r>
          </w:p>
        </w:tc>
        <w:tc>
          <w:tcPr>
            <w:tcW w:w="1134" w:type="dxa"/>
            <w:gridSpan w:val="2"/>
            <w:vAlign w:val="bottom"/>
          </w:tcPr>
          <w:p w14:paraId="4D7AC4F4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321,0</w:t>
            </w:r>
          </w:p>
        </w:tc>
        <w:tc>
          <w:tcPr>
            <w:tcW w:w="1134" w:type="dxa"/>
            <w:gridSpan w:val="5"/>
            <w:vAlign w:val="bottom"/>
          </w:tcPr>
          <w:p w14:paraId="79E2A046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  <w:lang w:val="ky-KG"/>
              </w:rPr>
              <w:t>315,5</w:t>
            </w:r>
          </w:p>
        </w:tc>
        <w:tc>
          <w:tcPr>
            <w:tcW w:w="1134" w:type="dxa"/>
            <w:gridSpan w:val="3"/>
            <w:vAlign w:val="bottom"/>
          </w:tcPr>
          <w:p w14:paraId="062BA341" w14:textId="4C5FA6C4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274,6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22B7F9" w14:textId="0C8D8878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330,7</w:t>
            </w: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75F8B09B" w14:textId="77777777" w:rsidR="007B6B23" w:rsidRPr="00E60CCC" w:rsidRDefault="007B6B23" w:rsidP="007B6B23">
            <w:pPr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среднемесячной заработной платы</w:t>
            </w:r>
          </w:p>
        </w:tc>
      </w:tr>
      <w:tr w:rsidR="007B6B23" w:rsidRPr="00E60CCC" w14:paraId="5BA5737E" w14:textId="77777777" w:rsidTr="00A470B3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6353E71C" w14:textId="77777777" w:rsidR="007B6B23" w:rsidRPr="00E60CCC" w:rsidRDefault="007B6B23" w:rsidP="007B6B23">
            <w:pPr>
              <w:ind w:left="170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эсептелген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бир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айлык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пенсиянын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орточо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¼лч¼м³</w:t>
            </w:r>
          </w:p>
        </w:tc>
        <w:tc>
          <w:tcPr>
            <w:tcW w:w="1134" w:type="dxa"/>
            <w:vAlign w:val="bottom"/>
          </w:tcPr>
          <w:p w14:paraId="24D60493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134,5</w:t>
            </w:r>
          </w:p>
        </w:tc>
        <w:tc>
          <w:tcPr>
            <w:tcW w:w="1134" w:type="dxa"/>
            <w:gridSpan w:val="2"/>
            <w:vAlign w:val="bottom"/>
          </w:tcPr>
          <w:p w14:paraId="417A485B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</w:rPr>
              <w:t>1</w:t>
            </w:r>
            <w:r w:rsidRPr="00E60CCC">
              <w:rPr>
                <w:rFonts w:ascii="Kyrghyz Times" w:hAnsi="Kyrghyz Times"/>
                <w:sz w:val="24"/>
                <w:lang w:val="en-US"/>
              </w:rPr>
              <w:t>39,0</w:t>
            </w:r>
          </w:p>
        </w:tc>
        <w:tc>
          <w:tcPr>
            <w:tcW w:w="1134" w:type="dxa"/>
            <w:gridSpan w:val="5"/>
            <w:vAlign w:val="bottom"/>
          </w:tcPr>
          <w:p w14:paraId="0B369371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127,5</w:t>
            </w:r>
          </w:p>
        </w:tc>
        <w:tc>
          <w:tcPr>
            <w:tcW w:w="1134" w:type="dxa"/>
            <w:gridSpan w:val="3"/>
            <w:vAlign w:val="bottom"/>
          </w:tcPr>
          <w:p w14:paraId="47C31B5C" w14:textId="77777777" w:rsidR="007B6B23" w:rsidRPr="00B52052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>
              <w:rPr>
                <w:rFonts w:ascii="Kyrghyz Times" w:hAnsi="Kyrghyz Times"/>
                <w:sz w:val="24"/>
                <w:lang w:val="en-US"/>
              </w:rPr>
              <w:t>114</w:t>
            </w:r>
            <w:r>
              <w:rPr>
                <w:rFonts w:ascii="Kyrghyz Times" w:hAnsi="Kyrghyz Times"/>
                <w:sz w:val="24"/>
                <w:lang w:val="ky-KG"/>
              </w:rPr>
              <w:t>,</w:t>
            </w:r>
            <w:r>
              <w:rPr>
                <w:rFonts w:ascii="Kyrghyz Times" w:hAnsi="Kyrghyz Times"/>
                <w:sz w:val="24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FD72F0" w14:textId="513DFD77" w:rsidR="007B6B23" w:rsidRPr="009C3B38" w:rsidRDefault="009C3B38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113,0</w:t>
            </w:r>
          </w:p>
        </w:tc>
        <w:tc>
          <w:tcPr>
            <w:tcW w:w="2062" w:type="dxa"/>
            <w:tcBorders>
              <w:left w:val="double" w:sz="6" w:space="0" w:color="auto"/>
            </w:tcBorders>
          </w:tcPr>
          <w:p w14:paraId="702F24D8" w14:textId="77777777" w:rsidR="007B6B23" w:rsidRPr="00E60CCC" w:rsidRDefault="007B6B23" w:rsidP="007B6B23">
            <w:pPr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среднего размера назначенных месячных пенсий</w:t>
            </w:r>
          </w:p>
        </w:tc>
      </w:tr>
      <w:tr w:rsidR="007B6B23" w:rsidRPr="00E60CCC" w14:paraId="15276271" w14:textId="77777777" w:rsidTr="005C7885">
        <w:tc>
          <w:tcPr>
            <w:tcW w:w="1978" w:type="dxa"/>
            <w:tcBorders>
              <w:right w:val="double" w:sz="6" w:space="0" w:color="auto"/>
            </w:tcBorders>
          </w:tcPr>
          <w:p w14:paraId="754CA0E1" w14:textId="241454E3" w:rsidR="007B6B23" w:rsidRPr="001D0702" w:rsidRDefault="007B6B23" w:rsidP="000C18C9">
            <w:pPr>
              <w:ind w:left="113" w:hanging="113"/>
              <w:rPr>
                <w:rFonts w:ascii="Kyrghyz Times" w:hAnsi="Kyrghyz Times"/>
                <w:sz w:val="24"/>
                <w:vertAlign w:val="superscript"/>
              </w:rPr>
            </w:pPr>
            <w:r>
              <w:rPr>
                <w:rFonts w:ascii="Kyrghyz Times" w:hAnsi="Kyrghyz Times"/>
                <w:sz w:val="24"/>
              </w:rPr>
              <w:t>Керек</w:t>
            </w:r>
            <w:r w:rsidRPr="00E60CCC">
              <w:rPr>
                <w:rFonts w:ascii="Kyrghyz Times" w:hAnsi="Kyrghyz Times"/>
                <w:sz w:val="24"/>
              </w:rPr>
              <w:t>т¼¼</w:t>
            </w:r>
            <w:r>
              <w:rPr>
                <w:rFonts w:ascii="Kyrghyz Times" w:hAnsi="Kyrghyz Times"/>
                <w:sz w:val="24"/>
              </w:rPr>
              <w:t>л</w:t>
            </w:r>
            <w:r w:rsidRPr="00E60CCC">
              <w:rPr>
                <w:rFonts w:ascii="Kyrghyz Times" w:hAnsi="Kyrghyz Times"/>
                <w:sz w:val="24"/>
              </w:rPr>
              <w:t>¼</w:t>
            </w:r>
            <w:r>
              <w:rPr>
                <w:rFonts w:ascii="Kyrghyz Times" w:hAnsi="Kyrghyz Times"/>
                <w:sz w:val="24"/>
              </w:rPr>
              <w:t>р</w:t>
            </w:r>
            <w:r w:rsidRPr="00E60CCC">
              <w:rPr>
                <w:rFonts w:ascii="Kyrghyz Times" w:hAnsi="Kyrghyz Times"/>
                <w:sz w:val="24"/>
              </w:rPr>
              <w:t xml:space="preserve">³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кедейчилик</w:t>
            </w:r>
            <w:proofErr w:type="spellEnd"/>
            <w:r>
              <w:rPr>
                <w:rFonts w:ascii="Kyrghyz Times" w:hAnsi="Kyrghyz Times"/>
                <w:sz w:val="24"/>
              </w:rPr>
              <w:t>-</w:t>
            </w:r>
            <w:r w:rsidRPr="00E60CCC">
              <w:rPr>
                <w:rFonts w:ascii="Kyrghyz Times" w:hAnsi="Kyrghyz Times"/>
                <w:sz w:val="24"/>
              </w:rPr>
              <w:t xml:space="preserve">тин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чегинен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т¼м¼н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болгон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калктын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саны</w:t>
            </w:r>
            <w:r w:rsidR="001B70BC">
              <w:rPr>
                <w:rFonts w:ascii="Kyrghyz Times" w:hAnsi="Kyrghyz Times"/>
                <w:sz w:val="24"/>
                <w:vertAlign w:val="superscript"/>
              </w:rPr>
              <w:t>1</w:t>
            </w:r>
            <w:r w:rsidR="001B70BC" w:rsidRPr="001B70BC">
              <w:rPr>
                <w:rFonts w:ascii="Kyrghyz Times" w:hAnsi="Kyrghyz Times"/>
                <w:sz w:val="24"/>
              </w:rPr>
              <w:t>:</w:t>
            </w:r>
          </w:p>
        </w:tc>
        <w:tc>
          <w:tcPr>
            <w:tcW w:w="1134" w:type="dxa"/>
            <w:vAlign w:val="bottom"/>
          </w:tcPr>
          <w:p w14:paraId="17C4DE76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14:paraId="76971F1E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5"/>
            <w:vAlign w:val="bottom"/>
          </w:tcPr>
          <w:p w14:paraId="1E91C254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gridSpan w:val="3"/>
            <w:vAlign w:val="bottom"/>
          </w:tcPr>
          <w:p w14:paraId="58D8D0E1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vAlign w:val="bottom"/>
          </w:tcPr>
          <w:p w14:paraId="10D222B4" w14:textId="77777777" w:rsidR="007B6B23" w:rsidRPr="00E60CCC" w:rsidRDefault="007B6B23" w:rsidP="007B6B23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062" w:type="dxa"/>
            <w:tcBorders>
              <w:left w:val="double" w:sz="6" w:space="0" w:color="auto"/>
            </w:tcBorders>
            <w:vAlign w:val="center"/>
          </w:tcPr>
          <w:p w14:paraId="688A1A7F" w14:textId="6D58B231" w:rsidR="007B6B23" w:rsidRPr="00E60CCC" w:rsidRDefault="007B6B23" w:rsidP="000C18C9">
            <w:pPr>
              <w:ind w:left="113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Численность населения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 xml:space="preserve">с </w:t>
            </w:r>
            <w:r>
              <w:rPr>
                <w:rFonts w:ascii="Kyrghyz Times" w:hAnsi="Kyrghyz Times"/>
                <w:i/>
                <w:sz w:val="24"/>
              </w:rPr>
              <w:t>потреблением</w:t>
            </w:r>
            <w:r w:rsidRPr="00E60CCC">
              <w:rPr>
                <w:rFonts w:ascii="Kyrghyz Times" w:hAnsi="Kyrghyz Times"/>
                <w:i/>
                <w:sz w:val="24"/>
              </w:rPr>
              <w:t xml:space="preserve"> ниже </w:t>
            </w:r>
            <w:r w:rsidR="001B70BC">
              <w:rPr>
                <w:rFonts w:ascii="Kyrghyz Times" w:hAnsi="Kyrghyz Times"/>
                <w:i/>
                <w:sz w:val="24"/>
              </w:rPr>
              <w:br/>
            </w:r>
            <w:r w:rsidRPr="00E60CCC">
              <w:rPr>
                <w:rFonts w:ascii="Kyrghyz Times" w:hAnsi="Kyrghyz Times"/>
                <w:i/>
                <w:sz w:val="24"/>
              </w:rPr>
              <w:t>черты бедности</w:t>
            </w:r>
            <w:r w:rsidR="001B70BC">
              <w:rPr>
                <w:rFonts w:ascii="Kyrghyz Times" w:hAnsi="Kyrghyz Times"/>
                <w:i/>
                <w:sz w:val="24"/>
                <w:vertAlign w:val="superscript"/>
              </w:rPr>
              <w:t>1</w:t>
            </w:r>
            <w:r w:rsidRPr="00E60CCC">
              <w:rPr>
                <w:rFonts w:ascii="Kyrghyz Times" w:hAnsi="Kyrghyz Times"/>
                <w:i/>
                <w:sz w:val="24"/>
              </w:rPr>
              <w:t xml:space="preserve">: </w:t>
            </w:r>
          </w:p>
        </w:tc>
      </w:tr>
      <w:tr w:rsidR="00CD1110" w:rsidRPr="00E60CCC" w14:paraId="409A8360" w14:textId="77777777" w:rsidTr="005C7885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22F83689" w14:textId="77777777" w:rsidR="00CD1110" w:rsidRPr="00E60CCC" w:rsidRDefault="00CD1110" w:rsidP="00CD1110">
            <w:pPr>
              <w:ind w:left="170" w:hanging="113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ми¾ киши</w:t>
            </w:r>
          </w:p>
        </w:tc>
        <w:tc>
          <w:tcPr>
            <w:tcW w:w="1134" w:type="dxa"/>
            <w:vAlign w:val="bottom"/>
          </w:tcPr>
          <w:p w14:paraId="2750E310" w14:textId="22CCF605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1 429,6</w:t>
            </w:r>
          </w:p>
        </w:tc>
        <w:tc>
          <w:tcPr>
            <w:tcW w:w="1134" w:type="dxa"/>
            <w:gridSpan w:val="2"/>
            <w:vAlign w:val="bottom"/>
          </w:tcPr>
          <w:p w14:paraId="6523A69D" w14:textId="1C86BCB2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1 312,8</w:t>
            </w:r>
          </w:p>
        </w:tc>
        <w:tc>
          <w:tcPr>
            <w:tcW w:w="1134" w:type="dxa"/>
            <w:gridSpan w:val="5"/>
            <w:vAlign w:val="bottom"/>
          </w:tcPr>
          <w:p w14:paraId="23BBD205" w14:textId="76D908D8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1 678,3</w:t>
            </w:r>
          </w:p>
        </w:tc>
        <w:tc>
          <w:tcPr>
            <w:tcW w:w="1134" w:type="dxa"/>
            <w:gridSpan w:val="3"/>
            <w:vAlign w:val="bottom"/>
          </w:tcPr>
          <w:p w14:paraId="7774BC64" w14:textId="3AF8F9D1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2 244,3</w:t>
            </w:r>
          </w:p>
        </w:tc>
        <w:tc>
          <w:tcPr>
            <w:tcW w:w="1134" w:type="dxa"/>
            <w:vAlign w:val="bottom"/>
          </w:tcPr>
          <w:p w14:paraId="546C3978" w14:textId="6C195A2F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2 333,2</w:t>
            </w: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56E59539" w14:textId="77777777" w:rsidR="00CD1110" w:rsidRPr="00E60CCC" w:rsidRDefault="00CD1110" w:rsidP="00CD1110">
            <w:pPr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тыс. человек </w:t>
            </w:r>
          </w:p>
        </w:tc>
      </w:tr>
      <w:tr w:rsidR="00CD1110" w:rsidRPr="00E60CCC" w14:paraId="28A7C3AB" w14:textId="77777777" w:rsidTr="005C7885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02AEC149" w14:textId="77777777" w:rsidR="00CD1110" w:rsidRPr="00E60CCC" w:rsidRDefault="00CD1110" w:rsidP="00CD1110">
            <w:pPr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жалпы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калктын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санына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34" w:type="dxa"/>
            <w:vAlign w:val="bottom"/>
          </w:tcPr>
          <w:p w14:paraId="0539C4F8" w14:textId="26C8B0A6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22,4</w:t>
            </w:r>
          </w:p>
        </w:tc>
        <w:tc>
          <w:tcPr>
            <w:tcW w:w="1134" w:type="dxa"/>
            <w:gridSpan w:val="2"/>
            <w:vAlign w:val="bottom"/>
          </w:tcPr>
          <w:p w14:paraId="14462176" w14:textId="7A58F37D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20,1</w:t>
            </w:r>
          </w:p>
        </w:tc>
        <w:tc>
          <w:tcPr>
            <w:tcW w:w="1134" w:type="dxa"/>
            <w:gridSpan w:val="5"/>
            <w:vAlign w:val="bottom"/>
          </w:tcPr>
          <w:p w14:paraId="617E5B49" w14:textId="30C57426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25,3</w:t>
            </w:r>
          </w:p>
        </w:tc>
        <w:tc>
          <w:tcPr>
            <w:tcW w:w="1134" w:type="dxa"/>
            <w:gridSpan w:val="3"/>
            <w:vAlign w:val="bottom"/>
          </w:tcPr>
          <w:p w14:paraId="4780EFA6" w14:textId="4E86863E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33,3</w:t>
            </w:r>
          </w:p>
        </w:tc>
        <w:tc>
          <w:tcPr>
            <w:tcW w:w="1134" w:type="dxa"/>
            <w:vAlign w:val="bottom"/>
          </w:tcPr>
          <w:p w14:paraId="387699A8" w14:textId="2FEB15DC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33,2</w:t>
            </w: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38F1A084" w14:textId="77777777" w:rsidR="00CD1110" w:rsidRPr="00E60CCC" w:rsidRDefault="00CD1110" w:rsidP="00CD1110">
            <w:pPr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в процентах к общей численности населения </w:t>
            </w:r>
          </w:p>
        </w:tc>
      </w:tr>
      <w:tr w:rsidR="00CD1110" w:rsidRPr="00E60CCC" w14:paraId="67553568" w14:textId="77777777" w:rsidTr="00B67F03"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470A372F" w14:textId="77777777" w:rsidR="00CD1110" w:rsidRPr="00E60CCC" w:rsidRDefault="00CD1110" w:rsidP="00CD1110">
            <w:pPr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мурунку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жылга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карата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34" w:type="dxa"/>
            <w:vAlign w:val="bottom"/>
          </w:tcPr>
          <w:p w14:paraId="6DF3EB86" w14:textId="21315148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89,3</w:t>
            </w:r>
          </w:p>
        </w:tc>
        <w:tc>
          <w:tcPr>
            <w:tcW w:w="1134" w:type="dxa"/>
            <w:gridSpan w:val="2"/>
            <w:vAlign w:val="bottom"/>
          </w:tcPr>
          <w:p w14:paraId="419F71A2" w14:textId="587EA67A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91,8</w:t>
            </w:r>
          </w:p>
        </w:tc>
        <w:tc>
          <w:tcPr>
            <w:tcW w:w="1134" w:type="dxa"/>
            <w:gridSpan w:val="5"/>
            <w:vAlign w:val="bottom"/>
          </w:tcPr>
          <w:p w14:paraId="1CD73ABB" w14:textId="6C60D010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127,8</w:t>
            </w:r>
          </w:p>
        </w:tc>
        <w:tc>
          <w:tcPr>
            <w:tcW w:w="1134" w:type="dxa"/>
            <w:gridSpan w:val="3"/>
            <w:vAlign w:val="bottom"/>
          </w:tcPr>
          <w:p w14:paraId="07F4DA79" w14:textId="7651F7C1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133,7</w:t>
            </w:r>
          </w:p>
        </w:tc>
        <w:tc>
          <w:tcPr>
            <w:tcW w:w="1134" w:type="dxa"/>
            <w:vAlign w:val="bottom"/>
          </w:tcPr>
          <w:p w14:paraId="576E12D2" w14:textId="6428CAB9" w:rsidR="00CD1110" w:rsidRPr="00375E3C" w:rsidRDefault="00CD1110" w:rsidP="00CD1110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104,0</w:t>
            </w:r>
          </w:p>
        </w:tc>
        <w:tc>
          <w:tcPr>
            <w:tcW w:w="2062" w:type="dxa"/>
            <w:tcBorders>
              <w:left w:val="double" w:sz="6" w:space="0" w:color="auto"/>
            </w:tcBorders>
            <w:vAlign w:val="bottom"/>
          </w:tcPr>
          <w:p w14:paraId="34D4EB57" w14:textId="77777777" w:rsidR="00CD1110" w:rsidRPr="00E60CCC" w:rsidRDefault="00CD1110" w:rsidP="00CD1110">
            <w:pPr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в процентах к предыдущему году</w:t>
            </w:r>
          </w:p>
        </w:tc>
      </w:tr>
      <w:tr w:rsidR="001B70BC" w:rsidRPr="00E60CCC" w14:paraId="34F0C969" w14:textId="77777777" w:rsidTr="00B67F03">
        <w:tc>
          <w:tcPr>
            <w:tcW w:w="1978" w:type="dxa"/>
            <w:tcBorders>
              <w:bottom w:val="single" w:sz="4" w:space="0" w:color="auto"/>
              <w:right w:val="double" w:sz="6" w:space="0" w:color="auto"/>
            </w:tcBorders>
            <w:vAlign w:val="bottom"/>
          </w:tcPr>
          <w:p w14:paraId="4AEEB797" w14:textId="77777777" w:rsidR="001B70BC" w:rsidRPr="00E60CCC" w:rsidRDefault="001B70BC" w:rsidP="001B70BC">
            <w:pPr>
              <w:ind w:left="226" w:hanging="113"/>
              <w:rPr>
                <w:rFonts w:ascii="Kyrghyz Times" w:hAnsi="Kyrghyz Times"/>
                <w:sz w:val="24"/>
              </w:rPr>
            </w:pPr>
          </w:p>
        </w:tc>
        <w:tc>
          <w:tcPr>
            <w:tcW w:w="1465" w:type="dxa"/>
            <w:gridSpan w:val="2"/>
            <w:vAlign w:val="bottom"/>
          </w:tcPr>
          <w:p w14:paraId="4305E968" w14:textId="77777777" w:rsidR="001B70BC" w:rsidRPr="00E60CCC" w:rsidRDefault="001B70BC" w:rsidP="001B70BC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3"/>
            <w:vAlign w:val="bottom"/>
          </w:tcPr>
          <w:p w14:paraId="54D8148B" w14:textId="77777777" w:rsidR="001B70BC" w:rsidRPr="00E60CCC" w:rsidRDefault="001B70BC" w:rsidP="001B70BC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00990991" w14:textId="77777777" w:rsidR="001B70BC" w:rsidRPr="00E60CCC" w:rsidRDefault="001B70BC" w:rsidP="001B70BC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0A10B6D4" w14:textId="77777777" w:rsidR="001B70BC" w:rsidRPr="00E60CCC" w:rsidRDefault="001B70BC" w:rsidP="001B70BC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313" w:type="dxa"/>
            <w:gridSpan w:val="3"/>
            <w:vAlign w:val="bottom"/>
          </w:tcPr>
          <w:p w14:paraId="3E428A81" w14:textId="77777777" w:rsidR="001B70BC" w:rsidRPr="00E60CCC" w:rsidRDefault="001B70BC" w:rsidP="001B70BC">
            <w:pPr>
              <w:spacing w:before="120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062" w:type="dxa"/>
            <w:tcBorders>
              <w:left w:val="double" w:sz="6" w:space="0" w:color="auto"/>
              <w:bottom w:val="single" w:sz="4" w:space="0" w:color="auto"/>
            </w:tcBorders>
            <w:vAlign w:val="bottom"/>
          </w:tcPr>
          <w:p w14:paraId="19C851A4" w14:textId="77777777" w:rsidR="001B70BC" w:rsidRPr="00E60CCC" w:rsidRDefault="001B70BC" w:rsidP="001B70BC">
            <w:pPr>
              <w:ind w:left="226" w:hanging="113"/>
              <w:rPr>
                <w:rFonts w:ascii="Kyrghyz Times" w:hAnsi="Kyrghyz Times"/>
                <w:i/>
                <w:sz w:val="24"/>
              </w:rPr>
            </w:pPr>
          </w:p>
        </w:tc>
      </w:tr>
    </w:tbl>
    <w:p w14:paraId="6B18B45D" w14:textId="77777777" w:rsidR="002B5D41" w:rsidRDefault="002B5D41">
      <w:pPr>
        <w:rPr>
          <w:rFonts w:ascii="Kyrghyz Times" w:hAnsi="Kyrghyz Times"/>
        </w:rPr>
      </w:pPr>
    </w:p>
    <w:p w14:paraId="2DCC4A2C" w14:textId="77777777" w:rsidR="005C7885" w:rsidRDefault="005C7885">
      <w:pPr>
        <w:rPr>
          <w:rFonts w:ascii="Kyrghyz Times" w:hAnsi="Kyrghyz Times"/>
        </w:rPr>
      </w:pPr>
    </w:p>
    <w:p w14:paraId="11465387" w14:textId="77777777" w:rsidR="003112CB" w:rsidRDefault="003112CB" w:rsidP="009D7053">
      <w:pPr>
        <w:pStyle w:val="3-2"/>
      </w:pPr>
      <w:bookmarkStart w:id="2" w:name="_Toc73703851"/>
    </w:p>
    <w:p w14:paraId="51FF17D7" w14:textId="77777777" w:rsidR="00B7520A" w:rsidRPr="00B7520A" w:rsidRDefault="00B7520A" w:rsidP="00B7520A"/>
    <w:p w14:paraId="42427CFB" w14:textId="77777777" w:rsidR="009D7053" w:rsidRPr="00CB78F3" w:rsidRDefault="00653E67" w:rsidP="009D7053">
      <w:pPr>
        <w:pStyle w:val="3-2"/>
      </w:pPr>
      <w:r w:rsidRPr="00205A2E">
        <w:t>9</w:t>
      </w:r>
      <w:r w:rsidR="009D7053" w:rsidRPr="00CB78F3">
        <w:t>.</w:t>
      </w:r>
      <w:r w:rsidRPr="00205A2E">
        <w:t>2</w:t>
      </w:r>
      <w:r w:rsidR="009D7053" w:rsidRPr="00CB78F3">
        <w:t>. Жашоо минимумунун ј</w:t>
      </w:r>
      <w:r w:rsidR="009D7053" w:rsidRPr="00CB78F3">
        <w:rPr>
          <w:rFonts w:cs="Kyrghyz Times"/>
        </w:rPr>
        <w:t>лч</w:t>
      </w:r>
      <w:r w:rsidR="009D7053" w:rsidRPr="00CB78F3">
        <w:t>ј</w:t>
      </w:r>
      <w:r w:rsidR="009D7053" w:rsidRPr="00CB78F3">
        <w:rPr>
          <w:rFonts w:cs="Kyrghyz Times"/>
        </w:rPr>
        <w:t>м</w:t>
      </w:r>
      <w:r w:rsidR="009D7053" w:rsidRPr="00CB78F3">
        <w:t>²</w:t>
      </w:r>
      <w:bookmarkEnd w:id="2"/>
    </w:p>
    <w:p w14:paraId="0BC175EA" w14:textId="77777777" w:rsidR="009D7053" w:rsidRPr="00CB78F3" w:rsidRDefault="009D7053" w:rsidP="009D7053">
      <w:pPr>
        <w:jc w:val="center"/>
        <w:rPr>
          <w:rFonts w:ascii="Kyrghyz Times" w:hAnsi="Kyrghyz Times"/>
          <w:i/>
          <w:sz w:val="26"/>
        </w:rPr>
      </w:pPr>
      <w:r w:rsidRPr="00CB78F3">
        <w:rPr>
          <w:rFonts w:ascii="Kyrghyz Times" w:hAnsi="Kyrghyz Times"/>
          <w:i/>
          <w:sz w:val="26"/>
        </w:rPr>
        <w:t>(</w:t>
      </w:r>
      <w:proofErr w:type="spellStart"/>
      <w:r w:rsidRPr="00CB78F3">
        <w:rPr>
          <w:rFonts w:ascii="Kyrghyz Times" w:hAnsi="Kyrghyz Times"/>
          <w:i/>
          <w:sz w:val="26"/>
        </w:rPr>
        <w:t>калктын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жан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башына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алганда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орточо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эсеп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менен</w:t>
      </w:r>
      <w:proofErr w:type="spellEnd"/>
      <w:r w:rsidRPr="00CB78F3">
        <w:rPr>
          <w:rFonts w:ascii="Kyrghyz Times" w:hAnsi="Kyrghyz Times"/>
          <w:i/>
          <w:sz w:val="26"/>
        </w:rPr>
        <w:t xml:space="preserve">, </w:t>
      </w:r>
      <w:proofErr w:type="spellStart"/>
      <w:r w:rsidRPr="00CB78F3">
        <w:rPr>
          <w:rFonts w:ascii="Kyrghyz Times" w:hAnsi="Kyrghyz Times"/>
          <w:i/>
          <w:sz w:val="26"/>
        </w:rPr>
        <w:t>айына</w:t>
      </w:r>
      <w:proofErr w:type="spellEnd"/>
      <w:r w:rsidRPr="00CB78F3">
        <w:rPr>
          <w:rFonts w:ascii="Kyrghyz Times" w:hAnsi="Kyrghyz Times"/>
          <w:i/>
          <w:sz w:val="26"/>
        </w:rPr>
        <w:t xml:space="preserve"> сом </w:t>
      </w:r>
      <w:proofErr w:type="spellStart"/>
      <w:r w:rsidRPr="00CB78F3">
        <w:rPr>
          <w:rFonts w:ascii="Kyrghyz Times" w:hAnsi="Kyrghyz Times"/>
          <w:i/>
          <w:sz w:val="26"/>
        </w:rPr>
        <w:t>менен</w:t>
      </w:r>
      <w:proofErr w:type="spellEnd"/>
      <w:r w:rsidRPr="00CB78F3">
        <w:rPr>
          <w:rFonts w:ascii="Kyrghyz Times" w:hAnsi="Kyrghyz Times"/>
          <w:i/>
          <w:sz w:val="26"/>
        </w:rPr>
        <w:t>)</w:t>
      </w:r>
    </w:p>
    <w:p w14:paraId="17D5457D" w14:textId="77777777" w:rsidR="00482122" w:rsidRPr="00E60CCC" w:rsidRDefault="009D7053" w:rsidP="00E60CCC">
      <w:pPr>
        <w:pStyle w:val="3-3"/>
      </w:pPr>
      <w:bookmarkStart w:id="3" w:name="_Toc73703852"/>
      <w:r w:rsidRPr="00C76991">
        <w:t xml:space="preserve">Величина прожиточного </w:t>
      </w:r>
      <w:proofErr w:type="gramStart"/>
      <w:r w:rsidRPr="00C76991">
        <w:t>минимума</w:t>
      </w:r>
      <w:bookmarkEnd w:id="3"/>
      <w:r w:rsidR="00E60CCC">
        <w:br/>
      </w:r>
      <w:r w:rsidR="00482122" w:rsidRPr="00E60CCC">
        <w:rPr>
          <w:i/>
          <w:caps w:val="0"/>
          <w:szCs w:val="20"/>
        </w:rPr>
        <w:t>(</w:t>
      </w:r>
      <w:proofErr w:type="gramEnd"/>
      <w:r w:rsidR="00482122" w:rsidRPr="00E60CCC">
        <w:rPr>
          <w:i/>
          <w:caps w:val="0"/>
          <w:szCs w:val="20"/>
        </w:rPr>
        <w:t>в среднем на душу населения, сомов</w:t>
      </w:r>
      <w:r w:rsidR="00746226" w:rsidRPr="00E60CCC">
        <w:rPr>
          <w:i/>
          <w:caps w:val="0"/>
          <w:szCs w:val="20"/>
        </w:rPr>
        <w:t xml:space="preserve"> в</w:t>
      </w:r>
      <w:r w:rsidR="00482122" w:rsidRPr="00E60CCC">
        <w:rPr>
          <w:i/>
          <w:caps w:val="0"/>
          <w:szCs w:val="20"/>
        </w:rPr>
        <w:t xml:space="preserve"> месяц)</w:t>
      </w:r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6"/>
        <w:gridCol w:w="1134"/>
        <w:gridCol w:w="1134"/>
        <w:gridCol w:w="1134"/>
        <w:gridCol w:w="1134"/>
        <w:gridCol w:w="1134"/>
        <w:gridCol w:w="2028"/>
      </w:tblGrid>
      <w:tr w:rsidR="00412B1D" w:rsidRPr="00E60CCC" w14:paraId="16F0775F" w14:textId="77777777" w:rsidTr="00020F16">
        <w:tc>
          <w:tcPr>
            <w:tcW w:w="21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BD777B7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18A73C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  <w:lang w:val="en-US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 w:rsidRPr="00E60CCC">
              <w:rPr>
                <w:rFonts w:ascii="Kyrghyz Times" w:hAnsi="Kyrghyz Times"/>
                <w:b/>
                <w:sz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D4771A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  <w:lang w:val="en-US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 w:rsidRPr="00E60CCC">
              <w:rPr>
                <w:rFonts w:ascii="Kyrghyz Times" w:hAnsi="Kyrghyz Times"/>
                <w:b/>
                <w:sz w:val="24"/>
                <w:lang w:val="en-US"/>
              </w:rPr>
              <w:t>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9CCCD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62C2B2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3ED2C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028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3E87E7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985DEB" w:rsidRPr="00E60CCC" w14:paraId="45EA3F29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222031CF" w14:textId="77777777" w:rsidR="00985DEB" w:rsidRPr="00E60CCC" w:rsidRDefault="00985DEB" w:rsidP="00985DEB">
            <w:pPr>
              <w:pStyle w:val="5"/>
              <w:spacing w:before="20" w:after="20"/>
              <w:ind w:left="113" w:hanging="113"/>
              <w:rPr>
                <w:rFonts w:ascii="Kyrghyz Times" w:hAnsi="Kyrghyz Times"/>
                <w:b w:val="0"/>
                <w:bCs w:val="0"/>
                <w:i w:val="0"/>
                <w:iCs w:val="0"/>
                <w:sz w:val="24"/>
                <w:szCs w:val="20"/>
              </w:rPr>
            </w:pPr>
            <w:r w:rsidRPr="00E60CCC">
              <w:rPr>
                <w:rFonts w:ascii="Kyrghyz Times" w:hAnsi="Kyrghyz Times"/>
                <w:b w:val="0"/>
                <w:bCs w:val="0"/>
                <w:i w:val="0"/>
                <w:iCs w:val="0"/>
                <w:sz w:val="24"/>
                <w:szCs w:val="20"/>
              </w:rPr>
              <w:t xml:space="preserve">Б³т </w:t>
            </w:r>
            <w:proofErr w:type="spellStart"/>
            <w:r w:rsidRPr="00E60CCC">
              <w:rPr>
                <w:rFonts w:ascii="Kyrghyz Times" w:hAnsi="Kyrghyz Times"/>
                <w:b w:val="0"/>
                <w:bCs w:val="0"/>
                <w:i w:val="0"/>
                <w:iCs w:val="0"/>
                <w:sz w:val="24"/>
                <w:szCs w:val="20"/>
              </w:rPr>
              <w:t>калк</w:t>
            </w:r>
            <w:proofErr w:type="spellEnd"/>
          </w:p>
        </w:tc>
        <w:tc>
          <w:tcPr>
            <w:tcW w:w="1134" w:type="dxa"/>
            <w:vAlign w:val="bottom"/>
          </w:tcPr>
          <w:p w14:paraId="482391D0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4 792,54</w:t>
            </w:r>
          </w:p>
        </w:tc>
        <w:tc>
          <w:tcPr>
            <w:tcW w:w="1134" w:type="dxa"/>
            <w:vAlign w:val="bottom"/>
          </w:tcPr>
          <w:p w14:paraId="179DBA92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4 806,32</w:t>
            </w:r>
          </w:p>
        </w:tc>
        <w:tc>
          <w:tcPr>
            <w:tcW w:w="1134" w:type="dxa"/>
            <w:vAlign w:val="bottom"/>
          </w:tcPr>
          <w:p w14:paraId="190B3CFF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</w:t>
            </w:r>
            <w:r w:rsidRPr="00E60CCC">
              <w:rPr>
                <w:rFonts w:ascii="Kyrghyz Times" w:hAnsi="Kyrghyz Times"/>
                <w:sz w:val="24"/>
              </w:rPr>
              <w:t xml:space="preserve"> </w:t>
            </w:r>
            <w:r w:rsidRPr="00E60CCC">
              <w:rPr>
                <w:rFonts w:ascii="Kyrghyz Times" w:hAnsi="Kyrghyz Times"/>
                <w:sz w:val="24"/>
                <w:lang w:val="en-US"/>
              </w:rPr>
              <w:t>358,53</w:t>
            </w:r>
          </w:p>
        </w:tc>
        <w:tc>
          <w:tcPr>
            <w:tcW w:w="1134" w:type="dxa"/>
            <w:vAlign w:val="bottom"/>
          </w:tcPr>
          <w:p w14:paraId="5F2FC0D3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6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AA2FFC">
              <w:rPr>
                <w:rFonts w:ascii="Kyrghyz Times" w:hAnsi="Kyrghyz Times"/>
                <w:sz w:val="24"/>
                <w:lang w:val="en-US"/>
              </w:rPr>
              <w:t>268,31</w:t>
            </w:r>
          </w:p>
        </w:tc>
        <w:tc>
          <w:tcPr>
            <w:tcW w:w="1134" w:type="dxa"/>
            <w:vAlign w:val="bottom"/>
          </w:tcPr>
          <w:p w14:paraId="460555B7" w14:textId="33EB757D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7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985DEB">
              <w:rPr>
                <w:rFonts w:ascii="Kyrghyz Times" w:hAnsi="Kyrghyz Times"/>
                <w:sz w:val="24"/>
                <w:lang w:val="en-US"/>
              </w:rPr>
              <w:t>178,32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55B61902" w14:textId="77777777" w:rsidR="00985DEB" w:rsidRPr="00E60CCC" w:rsidRDefault="00985DEB" w:rsidP="00985DEB">
            <w:pPr>
              <w:spacing w:before="20" w:after="20"/>
              <w:ind w:left="113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Все население</w:t>
            </w:r>
          </w:p>
        </w:tc>
      </w:tr>
      <w:tr w:rsidR="00985DEB" w:rsidRPr="00E60CCC" w14:paraId="61E32135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4685F524" w14:textId="77777777" w:rsidR="00985DEB" w:rsidRPr="003112CB" w:rsidRDefault="00985DEB" w:rsidP="00985DEB">
            <w:pPr>
              <w:spacing w:before="20" w:after="20"/>
              <w:ind w:left="170" w:hanging="113"/>
              <w:rPr>
                <w:rFonts w:ascii="Kyrghyz Times" w:hAnsi="Kyrghyz Times"/>
                <w:sz w:val="24"/>
              </w:rPr>
            </w:pPr>
            <w:proofErr w:type="spellStart"/>
            <w:r w:rsidRPr="003112CB">
              <w:rPr>
                <w:rFonts w:ascii="Kyrghyz Times" w:hAnsi="Kyrghyz Times"/>
                <w:sz w:val="24"/>
              </w:rPr>
              <w:t>Эмгекке</w:t>
            </w:r>
            <w:proofErr w:type="spellEnd"/>
            <w:r w:rsidRPr="003112C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3112CB">
              <w:rPr>
                <w:rFonts w:ascii="Kyrghyz Times" w:hAnsi="Kyrghyz Times"/>
                <w:sz w:val="24"/>
              </w:rPr>
              <w:t>жарамдіі</w:t>
            </w:r>
            <w:proofErr w:type="spellEnd"/>
            <w:r w:rsidRPr="003112C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3112CB">
              <w:rPr>
                <w:rFonts w:ascii="Kyrghyz Times" w:hAnsi="Kyrghyz Times"/>
                <w:sz w:val="24"/>
              </w:rPr>
              <w:t>калк</w:t>
            </w:r>
            <w:proofErr w:type="spellEnd"/>
          </w:p>
        </w:tc>
        <w:tc>
          <w:tcPr>
            <w:tcW w:w="1134" w:type="dxa"/>
            <w:vAlign w:val="bottom"/>
          </w:tcPr>
          <w:p w14:paraId="1C1A397A" w14:textId="77777777" w:rsidR="00985DEB" w:rsidRPr="003112CB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112CB">
              <w:rPr>
                <w:rFonts w:ascii="Kyrghyz Times" w:hAnsi="Kyrghyz Times"/>
                <w:sz w:val="24"/>
                <w:lang w:val="en-US"/>
              </w:rPr>
              <w:t>5 357,92</w:t>
            </w:r>
          </w:p>
        </w:tc>
        <w:tc>
          <w:tcPr>
            <w:tcW w:w="1134" w:type="dxa"/>
            <w:vAlign w:val="bottom"/>
          </w:tcPr>
          <w:p w14:paraId="351BB72A" w14:textId="77777777" w:rsidR="00985DEB" w:rsidRPr="003112CB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112CB">
              <w:rPr>
                <w:rFonts w:ascii="Kyrghyz Times" w:hAnsi="Kyrghyz Times"/>
                <w:sz w:val="24"/>
                <w:lang w:val="en-US"/>
              </w:rPr>
              <w:t>5 368,64</w:t>
            </w:r>
          </w:p>
        </w:tc>
        <w:tc>
          <w:tcPr>
            <w:tcW w:w="1134" w:type="dxa"/>
            <w:vAlign w:val="bottom"/>
          </w:tcPr>
          <w:p w14:paraId="034EA8CB" w14:textId="77777777" w:rsidR="00985DEB" w:rsidRPr="003112CB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112CB">
              <w:rPr>
                <w:rFonts w:ascii="Kyrghyz Times" w:hAnsi="Kyrghyz Times"/>
                <w:sz w:val="24"/>
                <w:lang w:val="en-US"/>
              </w:rPr>
              <w:t>6</w:t>
            </w:r>
            <w:r w:rsidRPr="003112CB">
              <w:rPr>
                <w:rFonts w:ascii="Kyrghyz Times" w:hAnsi="Kyrghyz Times"/>
                <w:sz w:val="24"/>
              </w:rPr>
              <w:t xml:space="preserve"> </w:t>
            </w:r>
            <w:r w:rsidRPr="003112CB">
              <w:rPr>
                <w:rFonts w:ascii="Kyrghyz Times" w:hAnsi="Kyrghyz Times"/>
                <w:sz w:val="24"/>
                <w:lang w:val="en-US"/>
              </w:rPr>
              <w:t>003,64</w:t>
            </w:r>
          </w:p>
        </w:tc>
        <w:tc>
          <w:tcPr>
            <w:tcW w:w="1134" w:type="dxa"/>
            <w:vAlign w:val="bottom"/>
          </w:tcPr>
          <w:p w14:paraId="7BAE21C0" w14:textId="77777777" w:rsidR="00985DEB" w:rsidRPr="003112CB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112CB">
              <w:rPr>
                <w:rFonts w:ascii="Kyrghyz Times" w:hAnsi="Kyrghyz Times"/>
                <w:sz w:val="24"/>
                <w:lang w:val="en-US"/>
              </w:rPr>
              <w:t>7 040,33</w:t>
            </w:r>
          </w:p>
        </w:tc>
        <w:tc>
          <w:tcPr>
            <w:tcW w:w="1134" w:type="dxa"/>
            <w:vAlign w:val="bottom"/>
          </w:tcPr>
          <w:p w14:paraId="6251B0D2" w14:textId="6B071772" w:rsidR="00985DEB" w:rsidRPr="003112CB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8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985DEB">
              <w:rPr>
                <w:rFonts w:ascii="Kyrghyz Times" w:hAnsi="Kyrghyz Times"/>
                <w:sz w:val="24"/>
                <w:lang w:val="en-US"/>
              </w:rPr>
              <w:t>025,18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72F9529C" w14:textId="77777777" w:rsidR="00985DEB" w:rsidRPr="00E60CCC" w:rsidRDefault="00985DEB" w:rsidP="00985DEB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3112CB">
              <w:rPr>
                <w:rFonts w:ascii="Kyrghyz Times" w:hAnsi="Kyrghyz Times"/>
                <w:i/>
                <w:sz w:val="24"/>
              </w:rPr>
              <w:t>Трудоспособное</w:t>
            </w:r>
            <w:r w:rsidRPr="003112CB">
              <w:rPr>
                <w:rFonts w:ascii="Kyrghyz Times" w:hAnsi="Kyrghyz Times"/>
                <w:i/>
                <w:sz w:val="24"/>
              </w:rPr>
              <w:br/>
              <w:t>население</w:t>
            </w:r>
          </w:p>
        </w:tc>
      </w:tr>
      <w:tr w:rsidR="00412B1D" w:rsidRPr="00E60CCC" w14:paraId="6F8BB31D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617DD5E1" w14:textId="77777777" w:rsidR="00412B1D" w:rsidRPr="00E60CCC" w:rsidRDefault="00412B1D" w:rsidP="00412B1D">
            <w:pPr>
              <w:spacing w:before="20" w:after="20"/>
              <w:ind w:left="397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анын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ичинен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>:</w:t>
            </w:r>
          </w:p>
        </w:tc>
        <w:tc>
          <w:tcPr>
            <w:tcW w:w="1134" w:type="dxa"/>
            <w:vAlign w:val="bottom"/>
          </w:tcPr>
          <w:p w14:paraId="3382FA99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2D47B9A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C968960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6211E2F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F8FEA16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6F140EE1" w14:textId="77777777" w:rsidR="00412B1D" w:rsidRPr="00E60CCC" w:rsidRDefault="00412B1D" w:rsidP="00412B1D">
            <w:pPr>
              <w:spacing w:before="20" w:after="20"/>
              <w:ind w:left="397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из них:</w:t>
            </w:r>
          </w:p>
        </w:tc>
      </w:tr>
      <w:tr w:rsidR="00412B1D" w:rsidRPr="00E60CCC" w14:paraId="634B863A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5D635698" w14:textId="77777777" w:rsidR="00412B1D" w:rsidRPr="00E60CCC" w:rsidRDefault="00412B1D" w:rsidP="00412B1D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эркектер</w:t>
            </w:r>
            <w:proofErr w:type="spellEnd"/>
          </w:p>
        </w:tc>
        <w:tc>
          <w:tcPr>
            <w:tcW w:w="1134" w:type="dxa"/>
            <w:vAlign w:val="bottom"/>
          </w:tcPr>
          <w:p w14:paraId="46FDF72F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5 482,77</w:t>
            </w:r>
          </w:p>
        </w:tc>
        <w:tc>
          <w:tcPr>
            <w:tcW w:w="1134" w:type="dxa"/>
            <w:vAlign w:val="bottom"/>
          </w:tcPr>
          <w:p w14:paraId="1800AA7B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5 485,06</w:t>
            </w:r>
          </w:p>
        </w:tc>
        <w:tc>
          <w:tcPr>
            <w:tcW w:w="1134" w:type="dxa"/>
            <w:vAlign w:val="bottom"/>
          </w:tcPr>
          <w:p w14:paraId="6C98F371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6 143,79</w:t>
            </w:r>
          </w:p>
        </w:tc>
        <w:tc>
          <w:tcPr>
            <w:tcW w:w="1134" w:type="dxa"/>
            <w:vAlign w:val="bottom"/>
          </w:tcPr>
          <w:p w14:paraId="42C0302F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7 219,11</w:t>
            </w:r>
          </w:p>
        </w:tc>
        <w:tc>
          <w:tcPr>
            <w:tcW w:w="1134" w:type="dxa"/>
            <w:vAlign w:val="bottom"/>
          </w:tcPr>
          <w:p w14:paraId="620557E9" w14:textId="0C484829" w:rsidR="00412B1D" w:rsidRPr="00985DEB" w:rsidRDefault="00985DEB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8 212,00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020A6183" w14:textId="77777777" w:rsidR="00412B1D" w:rsidRPr="00E60CCC" w:rsidRDefault="00412B1D" w:rsidP="00412B1D">
            <w:pPr>
              <w:spacing w:before="20" w:after="2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мужчины</w:t>
            </w:r>
          </w:p>
        </w:tc>
      </w:tr>
      <w:tr w:rsidR="00412B1D" w:rsidRPr="00E60CCC" w14:paraId="0B45947B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63693C48" w14:textId="77777777" w:rsidR="00412B1D" w:rsidRPr="00E60CCC" w:rsidRDefault="00412B1D" w:rsidP="00412B1D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аялдар</w:t>
            </w:r>
            <w:proofErr w:type="spellEnd"/>
          </w:p>
        </w:tc>
        <w:tc>
          <w:tcPr>
            <w:tcW w:w="1134" w:type="dxa"/>
            <w:vAlign w:val="bottom"/>
          </w:tcPr>
          <w:p w14:paraId="573A8580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5 312,59</w:t>
            </w:r>
          </w:p>
        </w:tc>
        <w:tc>
          <w:tcPr>
            <w:tcW w:w="1134" w:type="dxa"/>
            <w:vAlign w:val="bottom"/>
          </w:tcPr>
          <w:p w14:paraId="7B205630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5 317,27</w:t>
            </w:r>
          </w:p>
        </w:tc>
        <w:tc>
          <w:tcPr>
            <w:tcW w:w="1134" w:type="dxa"/>
            <w:vAlign w:val="bottom"/>
          </w:tcPr>
          <w:p w14:paraId="229775B6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5 957,12</w:t>
            </w:r>
          </w:p>
        </w:tc>
        <w:tc>
          <w:tcPr>
            <w:tcW w:w="1134" w:type="dxa"/>
            <w:vAlign w:val="bottom"/>
          </w:tcPr>
          <w:p w14:paraId="278B8DC7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6 990,75</w:t>
            </w:r>
          </w:p>
        </w:tc>
        <w:tc>
          <w:tcPr>
            <w:tcW w:w="1134" w:type="dxa"/>
            <w:vAlign w:val="bottom"/>
          </w:tcPr>
          <w:p w14:paraId="2FCAC9C9" w14:textId="1C5CA6C9" w:rsidR="00412B1D" w:rsidRPr="00985DEB" w:rsidRDefault="00985DEB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7 967,93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11ABEA3B" w14:textId="77777777" w:rsidR="00412B1D" w:rsidRPr="00E60CCC" w:rsidRDefault="00412B1D" w:rsidP="00412B1D">
            <w:pPr>
              <w:spacing w:before="20" w:after="2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женщины</w:t>
            </w:r>
          </w:p>
        </w:tc>
      </w:tr>
      <w:tr w:rsidR="00412B1D" w:rsidRPr="00E60CCC" w14:paraId="0454A48B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075DEB42" w14:textId="77777777" w:rsidR="00412B1D" w:rsidRPr="00E60CCC" w:rsidRDefault="00412B1D" w:rsidP="00412B1D">
            <w:pPr>
              <w:spacing w:before="20" w:after="20"/>
              <w:ind w:left="170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Пенсионерлер</w:t>
            </w:r>
            <w:proofErr w:type="spellEnd"/>
          </w:p>
        </w:tc>
        <w:tc>
          <w:tcPr>
            <w:tcW w:w="1134" w:type="dxa"/>
            <w:vAlign w:val="bottom"/>
          </w:tcPr>
          <w:p w14:paraId="3916FBC6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4 282,99</w:t>
            </w:r>
          </w:p>
        </w:tc>
        <w:tc>
          <w:tcPr>
            <w:tcW w:w="1134" w:type="dxa"/>
            <w:vAlign w:val="bottom"/>
          </w:tcPr>
          <w:p w14:paraId="41C5A8A1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4 286,71</w:t>
            </w:r>
          </w:p>
        </w:tc>
        <w:tc>
          <w:tcPr>
            <w:tcW w:w="1134" w:type="dxa"/>
            <w:vAlign w:val="bottom"/>
          </w:tcPr>
          <w:p w14:paraId="56E31030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</w:t>
            </w:r>
            <w:r w:rsidRPr="00E60CCC">
              <w:rPr>
                <w:rFonts w:ascii="Kyrghyz Times" w:hAnsi="Kyrghyz Times"/>
                <w:sz w:val="24"/>
              </w:rPr>
              <w:t xml:space="preserve"> </w:t>
            </w:r>
            <w:r w:rsidRPr="00E60CCC">
              <w:rPr>
                <w:rFonts w:ascii="Kyrghyz Times" w:hAnsi="Kyrghyz Times"/>
                <w:sz w:val="24"/>
                <w:lang w:val="en-US"/>
              </w:rPr>
              <w:t>785,43</w:t>
            </w:r>
          </w:p>
        </w:tc>
        <w:tc>
          <w:tcPr>
            <w:tcW w:w="1134" w:type="dxa"/>
            <w:vAlign w:val="bottom"/>
          </w:tcPr>
          <w:p w14:paraId="5FF0EA43" w14:textId="77777777" w:rsidR="00412B1D" w:rsidRPr="00AA2FF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5 580,35</w:t>
            </w:r>
          </w:p>
        </w:tc>
        <w:tc>
          <w:tcPr>
            <w:tcW w:w="1134" w:type="dxa"/>
            <w:vAlign w:val="bottom"/>
          </w:tcPr>
          <w:p w14:paraId="3857EA9A" w14:textId="297720B9" w:rsidR="00412B1D" w:rsidRPr="00AA2FFC" w:rsidRDefault="00985DEB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6 395,22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1FCFDCC1" w14:textId="77777777" w:rsidR="00412B1D" w:rsidRPr="00E60CCC" w:rsidRDefault="00412B1D" w:rsidP="00412B1D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Пенсионеры</w:t>
            </w:r>
          </w:p>
        </w:tc>
      </w:tr>
      <w:tr w:rsidR="00412B1D" w:rsidRPr="00E60CCC" w14:paraId="7E53E110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3E392676" w14:textId="77777777" w:rsidR="00412B1D" w:rsidRPr="00E60CCC" w:rsidRDefault="00412B1D" w:rsidP="00412B1D">
            <w:pPr>
              <w:spacing w:before="20" w:after="20"/>
              <w:ind w:left="170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Балдар</w:t>
            </w:r>
            <w:proofErr w:type="spellEnd"/>
          </w:p>
        </w:tc>
        <w:tc>
          <w:tcPr>
            <w:tcW w:w="1134" w:type="dxa"/>
            <w:vAlign w:val="bottom"/>
          </w:tcPr>
          <w:p w14:paraId="31855F06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4 070,82</w:t>
            </w:r>
          </w:p>
        </w:tc>
        <w:tc>
          <w:tcPr>
            <w:tcW w:w="1134" w:type="dxa"/>
            <w:vAlign w:val="bottom"/>
          </w:tcPr>
          <w:p w14:paraId="649B4112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4 091,05</w:t>
            </w:r>
          </w:p>
        </w:tc>
        <w:tc>
          <w:tcPr>
            <w:tcW w:w="1134" w:type="dxa"/>
            <w:vAlign w:val="bottom"/>
          </w:tcPr>
          <w:p w14:paraId="331C2BDA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</w:t>
            </w:r>
            <w:r w:rsidRPr="00E60CCC">
              <w:rPr>
                <w:rFonts w:ascii="Kyrghyz Times" w:hAnsi="Kyrghyz Times"/>
                <w:sz w:val="24"/>
              </w:rPr>
              <w:t xml:space="preserve"> </w:t>
            </w:r>
            <w:r w:rsidRPr="00E60CCC">
              <w:rPr>
                <w:rFonts w:ascii="Kyrghyz Times" w:hAnsi="Kyrghyz Times"/>
                <w:sz w:val="24"/>
                <w:lang w:val="en-US"/>
              </w:rPr>
              <w:t>532,95</w:t>
            </w:r>
          </w:p>
        </w:tc>
        <w:tc>
          <w:tcPr>
            <w:tcW w:w="1134" w:type="dxa"/>
            <w:vAlign w:val="bottom"/>
          </w:tcPr>
          <w:p w14:paraId="5ACB1BA4" w14:textId="77777777" w:rsidR="00412B1D" w:rsidRPr="00AA2FF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5 282,48</w:t>
            </w:r>
          </w:p>
        </w:tc>
        <w:tc>
          <w:tcPr>
            <w:tcW w:w="1134" w:type="dxa"/>
            <w:vAlign w:val="bottom"/>
          </w:tcPr>
          <w:p w14:paraId="3CF04D6D" w14:textId="5A2F196B" w:rsidR="00412B1D" w:rsidRPr="00AA2FFC" w:rsidRDefault="00985DEB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6 099,75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69D7292F" w14:textId="77777777" w:rsidR="00412B1D" w:rsidRPr="00E60CCC" w:rsidRDefault="00412B1D" w:rsidP="00412B1D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Дети</w:t>
            </w:r>
          </w:p>
        </w:tc>
      </w:tr>
      <w:tr w:rsidR="00412B1D" w:rsidRPr="00E60CCC" w14:paraId="4710932E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72EE1FB7" w14:textId="77777777" w:rsidR="00412B1D" w:rsidRPr="00E60CCC" w:rsidRDefault="00412B1D" w:rsidP="00412B1D">
            <w:pPr>
              <w:spacing w:before="20" w:after="20"/>
              <w:ind w:left="397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анын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br/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ичинен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жаш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курагы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>:</w:t>
            </w:r>
          </w:p>
        </w:tc>
        <w:tc>
          <w:tcPr>
            <w:tcW w:w="1134" w:type="dxa"/>
            <w:vAlign w:val="bottom"/>
          </w:tcPr>
          <w:p w14:paraId="3443A7E4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vAlign w:val="bottom"/>
          </w:tcPr>
          <w:p w14:paraId="228CABC6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vAlign w:val="bottom"/>
          </w:tcPr>
          <w:p w14:paraId="09A68B86" w14:textId="77777777" w:rsidR="00412B1D" w:rsidRPr="00E60CC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1134" w:type="dxa"/>
            <w:vAlign w:val="bottom"/>
          </w:tcPr>
          <w:p w14:paraId="554336D2" w14:textId="77777777" w:rsidR="00412B1D" w:rsidRPr="00AA2FF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E9AF766" w14:textId="77777777" w:rsidR="00412B1D" w:rsidRPr="00AA2FFC" w:rsidRDefault="00412B1D" w:rsidP="00412B1D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6A11C71D" w14:textId="77777777" w:rsidR="00412B1D" w:rsidRPr="00E60CCC" w:rsidRDefault="00412B1D" w:rsidP="00412B1D">
            <w:pPr>
              <w:spacing w:before="20" w:after="20"/>
              <w:ind w:left="397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из них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в возрасте, лет:</w:t>
            </w:r>
          </w:p>
        </w:tc>
      </w:tr>
      <w:tr w:rsidR="00985DEB" w:rsidRPr="00E60CCC" w14:paraId="712BD4F7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61EB17E9" w14:textId="77777777" w:rsidR="00985DEB" w:rsidRPr="00E60CCC" w:rsidRDefault="00985DEB" w:rsidP="00985DEB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 xml:space="preserve"> 0 д¼н 7</w:t>
            </w:r>
          </w:p>
        </w:tc>
        <w:tc>
          <w:tcPr>
            <w:tcW w:w="1134" w:type="dxa"/>
            <w:vAlign w:val="bottom"/>
          </w:tcPr>
          <w:p w14:paraId="13013B6F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3 616,22</w:t>
            </w:r>
          </w:p>
        </w:tc>
        <w:tc>
          <w:tcPr>
            <w:tcW w:w="1134" w:type="dxa"/>
            <w:vAlign w:val="bottom"/>
          </w:tcPr>
          <w:p w14:paraId="3151D97B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3 642,03</w:t>
            </w:r>
          </w:p>
        </w:tc>
        <w:tc>
          <w:tcPr>
            <w:tcW w:w="1134" w:type="dxa"/>
            <w:vAlign w:val="bottom"/>
          </w:tcPr>
          <w:p w14:paraId="2C111A74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4 015,40</w:t>
            </w:r>
          </w:p>
        </w:tc>
        <w:tc>
          <w:tcPr>
            <w:tcW w:w="1134" w:type="dxa"/>
            <w:vAlign w:val="bottom"/>
          </w:tcPr>
          <w:p w14:paraId="273094A8" w14:textId="77777777" w:rsidR="00985DEB" w:rsidRPr="00AA2FF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4 673,39</w:t>
            </w:r>
          </w:p>
        </w:tc>
        <w:tc>
          <w:tcPr>
            <w:tcW w:w="1134" w:type="dxa"/>
            <w:vAlign w:val="bottom"/>
          </w:tcPr>
          <w:p w14:paraId="0DC3B392" w14:textId="0A1B64DB" w:rsidR="00985DEB" w:rsidRPr="00AA2FF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5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985DEB">
              <w:rPr>
                <w:rFonts w:ascii="Kyrghyz Times" w:hAnsi="Kyrghyz Times"/>
                <w:sz w:val="24"/>
                <w:lang w:val="en-US"/>
              </w:rPr>
              <w:t>431,63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27CCA6E8" w14:textId="77777777" w:rsidR="00985DEB" w:rsidRPr="00E60CCC" w:rsidRDefault="00985DEB" w:rsidP="00985DEB">
            <w:pPr>
              <w:spacing w:before="20" w:after="2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 от 0 до 7 </w:t>
            </w:r>
          </w:p>
        </w:tc>
      </w:tr>
      <w:tr w:rsidR="00985DEB" w:rsidRPr="00E60CCC" w14:paraId="17EB1CC0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3995FAE5" w14:textId="77777777" w:rsidR="00985DEB" w:rsidRPr="00E60CCC" w:rsidRDefault="00985DEB" w:rsidP="00985DEB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 xml:space="preserve"> 7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ден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14</w:t>
            </w:r>
          </w:p>
        </w:tc>
        <w:tc>
          <w:tcPr>
            <w:tcW w:w="1134" w:type="dxa"/>
            <w:vAlign w:val="bottom"/>
          </w:tcPr>
          <w:p w14:paraId="49C70413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</w:rPr>
              <w:t xml:space="preserve">4 </w:t>
            </w:r>
            <w:r w:rsidRPr="00E60CCC">
              <w:rPr>
                <w:rFonts w:ascii="Kyrghyz Times" w:hAnsi="Kyrghyz Times"/>
                <w:sz w:val="24"/>
                <w:lang w:val="en-US"/>
              </w:rPr>
              <w:t>227,77</w:t>
            </w:r>
          </w:p>
        </w:tc>
        <w:tc>
          <w:tcPr>
            <w:tcW w:w="1134" w:type="dxa"/>
            <w:vAlign w:val="bottom"/>
          </w:tcPr>
          <w:p w14:paraId="72F4216B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4 245,56</w:t>
            </w:r>
          </w:p>
        </w:tc>
        <w:tc>
          <w:tcPr>
            <w:tcW w:w="1134" w:type="dxa"/>
            <w:vAlign w:val="bottom"/>
          </w:tcPr>
          <w:p w14:paraId="1AB301E1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4 716,76</w:t>
            </w:r>
          </w:p>
        </w:tc>
        <w:tc>
          <w:tcPr>
            <w:tcW w:w="1134" w:type="dxa"/>
            <w:vAlign w:val="bottom"/>
          </w:tcPr>
          <w:p w14:paraId="605BDFE4" w14:textId="77777777" w:rsidR="00985DEB" w:rsidRPr="00AA2FF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5 489,42</w:t>
            </w:r>
          </w:p>
        </w:tc>
        <w:tc>
          <w:tcPr>
            <w:tcW w:w="1134" w:type="dxa"/>
            <w:vAlign w:val="bottom"/>
          </w:tcPr>
          <w:p w14:paraId="3FA90EC9" w14:textId="57F8E386" w:rsidR="00985DEB" w:rsidRPr="00AA2FF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6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985DEB">
              <w:rPr>
                <w:rFonts w:ascii="Kyrghyz Times" w:hAnsi="Kyrghyz Times"/>
                <w:sz w:val="24"/>
                <w:lang w:val="en-US"/>
              </w:rPr>
              <w:t>315,48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53A91082" w14:textId="77777777" w:rsidR="00985DEB" w:rsidRPr="00E60CCC" w:rsidRDefault="00985DEB" w:rsidP="00985DEB">
            <w:pPr>
              <w:spacing w:before="20" w:after="2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 от 7 до 14 </w:t>
            </w:r>
          </w:p>
        </w:tc>
      </w:tr>
      <w:tr w:rsidR="00985DEB" w:rsidRPr="00E60CCC" w14:paraId="41D4C8A2" w14:textId="77777777" w:rsidTr="00985DEB">
        <w:tc>
          <w:tcPr>
            <w:tcW w:w="2156" w:type="dxa"/>
            <w:tcBorders>
              <w:right w:val="double" w:sz="6" w:space="0" w:color="auto"/>
            </w:tcBorders>
            <w:vAlign w:val="bottom"/>
          </w:tcPr>
          <w:p w14:paraId="31BABD34" w14:textId="77777777" w:rsidR="00985DEB" w:rsidRPr="00E60CCC" w:rsidRDefault="00985DEB" w:rsidP="00985DEB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 xml:space="preserve"> 14 т¼н 17  </w:t>
            </w:r>
          </w:p>
        </w:tc>
        <w:tc>
          <w:tcPr>
            <w:tcW w:w="1134" w:type="dxa"/>
            <w:vAlign w:val="bottom"/>
          </w:tcPr>
          <w:p w14:paraId="63F94A5B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4 604,54</w:t>
            </w:r>
          </w:p>
        </w:tc>
        <w:tc>
          <w:tcPr>
            <w:tcW w:w="1134" w:type="dxa"/>
            <w:vAlign w:val="bottom"/>
          </w:tcPr>
          <w:p w14:paraId="6DA6766C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4 616,83</w:t>
            </w:r>
          </w:p>
        </w:tc>
        <w:tc>
          <w:tcPr>
            <w:tcW w:w="1134" w:type="dxa"/>
            <w:vAlign w:val="bottom"/>
          </w:tcPr>
          <w:p w14:paraId="261A069F" w14:textId="77777777" w:rsidR="00985DEB" w:rsidRPr="00E60CC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5 139,18</w:t>
            </w:r>
          </w:p>
        </w:tc>
        <w:tc>
          <w:tcPr>
            <w:tcW w:w="1134" w:type="dxa"/>
            <w:vAlign w:val="bottom"/>
          </w:tcPr>
          <w:p w14:paraId="4F7CBF21" w14:textId="77777777" w:rsidR="00985DEB" w:rsidRPr="00AA2FF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AA2FFC">
              <w:rPr>
                <w:rFonts w:ascii="Kyrghyz Times" w:hAnsi="Kyrghyz Times"/>
                <w:sz w:val="24"/>
                <w:lang w:val="en-US"/>
              </w:rPr>
              <w:t>6 012,49</w:t>
            </w:r>
          </w:p>
        </w:tc>
        <w:tc>
          <w:tcPr>
            <w:tcW w:w="1134" w:type="dxa"/>
            <w:vAlign w:val="bottom"/>
          </w:tcPr>
          <w:p w14:paraId="7FBD25C2" w14:textId="023D6DD7" w:rsidR="00985DEB" w:rsidRPr="00AA2FFC" w:rsidRDefault="00985DEB" w:rsidP="00985DEB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985DEB">
              <w:rPr>
                <w:rFonts w:ascii="Kyrghyz Times" w:hAnsi="Kyrghyz Times"/>
                <w:sz w:val="24"/>
                <w:lang w:val="en-US"/>
              </w:rPr>
              <w:t>6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985DEB">
              <w:rPr>
                <w:rFonts w:ascii="Kyrghyz Times" w:hAnsi="Kyrghyz Times"/>
                <w:sz w:val="24"/>
                <w:lang w:val="en-US"/>
              </w:rPr>
              <w:t>914,87</w:t>
            </w:r>
          </w:p>
        </w:tc>
        <w:tc>
          <w:tcPr>
            <w:tcW w:w="2028" w:type="dxa"/>
            <w:tcBorders>
              <w:left w:val="double" w:sz="6" w:space="0" w:color="auto"/>
            </w:tcBorders>
            <w:vAlign w:val="bottom"/>
          </w:tcPr>
          <w:p w14:paraId="165E7C57" w14:textId="77777777" w:rsidR="00985DEB" w:rsidRPr="00E60CCC" w:rsidRDefault="00985DEB" w:rsidP="00985DEB">
            <w:pPr>
              <w:spacing w:before="20" w:after="2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 xml:space="preserve"> от 14 до 17 </w:t>
            </w:r>
          </w:p>
        </w:tc>
      </w:tr>
    </w:tbl>
    <w:p w14:paraId="1B21BD14" w14:textId="77777777" w:rsidR="003112CB" w:rsidRDefault="003112CB" w:rsidP="00251DE1">
      <w:pPr>
        <w:pStyle w:val="31"/>
        <w:rPr>
          <w:b w:val="0"/>
          <w:caps/>
          <w:color w:val="auto"/>
          <w:sz w:val="26"/>
          <w:szCs w:val="26"/>
        </w:rPr>
      </w:pPr>
      <w:bookmarkStart w:id="4" w:name="_Toc73703853"/>
    </w:p>
    <w:p w14:paraId="785F7404" w14:textId="77777777" w:rsidR="00482122" w:rsidRPr="00CB78F3" w:rsidRDefault="00653E67" w:rsidP="00251DE1">
      <w:pPr>
        <w:pStyle w:val="31"/>
        <w:rPr>
          <w:b w:val="0"/>
          <w:caps/>
          <w:color w:val="auto"/>
          <w:sz w:val="26"/>
          <w:szCs w:val="26"/>
        </w:rPr>
      </w:pPr>
      <w:r w:rsidRPr="00653E67">
        <w:rPr>
          <w:b w:val="0"/>
          <w:caps/>
          <w:color w:val="auto"/>
          <w:sz w:val="26"/>
          <w:szCs w:val="26"/>
        </w:rPr>
        <w:t>9</w:t>
      </w:r>
      <w:r w:rsidR="00482122" w:rsidRPr="00CB78F3">
        <w:rPr>
          <w:b w:val="0"/>
          <w:caps/>
          <w:color w:val="auto"/>
          <w:sz w:val="26"/>
          <w:szCs w:val="26"/>
        </w:rPr>
        <w:t>.</w:t>
      </w:r>
      <w:r w:rsidRPr="00653E67">
        <w:rPr>
          <w:b w:val="0"/>
          <w:caps/>
          <w:color w:val="auto"/>
          <w:sz w:val="26"/>
          <w:szCs w:val="26"/>
        </w:rPr>
        <w:t>3</w:t>
      </w:r>
      <w:r w:rsidR="00482122" w:rsidRPr="00CB78F3">
        <w:rPr>
          <w:b w:val="0"/>
          <w:caps/>
          <w:color w:val="auto"/>
          <w:sz w:val="26"/>
          <w:szCs w:val="26"/>
        </w:rPr>
        <w:t xml:space="preserve">. </w:t>
      </w:r>
      <w:r w:rsidR="00482122" w:rsidRPr="00CB78F3">
        <w:rPr>
          <w:b w:val="0"/>
          <w:sz w:val="26"/>
          <w:szCs w:val="26"/>
        </w:rPr>
        <w:t>²</w:t>
      </w:r>
      <w:r w:rsidR="00482122" w:rsidRPr="00CB78F3">
        <w:rPr>
          <w:b w:val="0"/>
          <w:caps/>
          <w:color w:val="auto"/>
          <w:sz w:val="26"/>
          <w:szCs w:val="26"/>
        </w:rPr>
        <w:t>й чарбалардын акчалай кирешелеринин дифференциациясынын негизги кјрсјтк</w:t>
      </w:r>
      <w:r w:rsidR="00482122" w:rsidRPr="00CB78F3">
        <w:rPr>
          <w:b w:val="0"/>
          <w:sz w:val="26"/>
          <w:szCs w:val="26"/>
        </w:rPr>
        <w:t>²</w:t>
      </w:r>
      <w:r w:rsidR="00482122" w:rsidRPr="00CB78F3">
        <w:rPr>
          <w:b w:val="0"/>
          <w:caps/>
          <w:color w:val="auto"/>
          <w:sz w:val="26"/>
          <w:szCs w:val="26"/>
        </w:rPr>
        <w:t>чтјр</w:t>
      </w:r>
      <w:r w:rsidR="00482122" w:rsidRPr="00CB78F3">
        <w:rPr>
          <w:b w:val="0"/>
          <w:sz w:val="26"/>
          <w:szCs w:val="26"/>
        </w:rPr>
        <w:t>²</w:t>
      </w:r>
      <w:bookmarkEnd w:id="4"/>
    </w:p>
    <w:p w14:paraId="00F2AFCC" w14:textId="77777777" w:rsidR="00482122" w:rsidRPr="00C76991" w:rsidRDefault="00482122" w:rsidP="00C76991">
      <w:pPr>
        <w:pStyle w:val="3-1"/>
        <w:rPr>
          <w:b/>
          <w:bCs/>
        </w:rPr>
      </w:pPr>
      <w:bookmarkStart w:id="5" w:name="_Toc62544351"/>
      <w:bookmarkStart w:id="6" w:name="_Toc73703854"/>
      <w:r w:rsidRPr="00C76991">
        <w:t>Основные показатели дифференциации денежных доходов домашних хозяйств</w:t>
      </w:r>
      <w:bookmarkEnd w:id="5"/>
      <w:bookmarkEnd w:id="6"/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7"/>
        <w:gridCol w:w="978"/>
        <w:gridCol w:w="978"/>
        <w:gridCol w:w="978"/>
        <w:gridCol w:w="978"/>
        <w:gridCol w:w="978"/>
        <w:gridCol w:w="2447"/>
      </w:tblGrid>
      <w:tr w:rsidR="0007616C" w:rsidRPr="00E60CCC" w14:paraId="26A353EC" w14:textId="77777777" w:rsidTr="00182288">
        <w:trPr>
          <w:tblHeader/>
        </w:trPr>
        <w:tc>
          <w:tcPr>
            <w:tcW w:w="25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94EDFC6" w14:textId="77777777" w:rsidR="0007616C" w:rsidRPr="00E60CCC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EBB7C0" w14:textId="12ABBBB9" w:rsidR="0007616C" w:rsidRPr="001A2F59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8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F519B1" w14:textId="614D5B4E" w:rsidR="0007616C" w:rsidRPr="001A2F59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</w:t>
            </w:r>
            <w:r>
              <w:rPr>
                <w:rFonts w:ascii="Kyrghyz Times" w:hAnsi="Kyrghyz Times"/>
                <w:b/>
                <w:sz w:val="24"/>
              </w:rPr>
              <w:t>19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76615" w14:textId="6FB4BAE4" w:rsidR="0007616C" w:rsidRPr="00E60CCC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3F1BF" w14:textId="0372AAD4" w:rsidR="0007616C" w:rsidRPr="00E60CCC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</w:t>
            </w:r>
            <w:r>
              <w:rPr>
                <w:rFonts w:ascii="Kyrghyz Times" w:hAnsi="Kyrghyz Times"/>
                <w:b/>
                <w:sz w:val="24"/>
              </w:rPr>
              <w:t>21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9DF61F" w14:textId="17410B7D" w:rsidR="0007616C" w:rsidRPr="0007616C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447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6F7AC8C" w14:textId="77777777" w:rsidR="0007616C" w:rsidRPr="00E60CCC" w:rsidRDefault="0007616C" w:rsidP="0007616C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07616C" w:rsidRPr="00E60CCC" w14:paraId="360E5F69" w14:textId="77777777" w:rsidTr="00182288">
        <w:tc>
          <w:tcPr>
            <w:tcW w:w="2517" w:type="dxa"/>
            <w:tcBorders>
              <w:right w:val="double" w:sz="6" w:space="0" w:color="auto"/>
            </w:tcBorders>
          </w:tcPr>
          <w:p w14:paraId="62D75A9A" w14:textId="77777777" w:rsidR="0007616C" w:rsidRPr="00E60CCC" w:rsidRDefault="0007616C" w:rsidP="0007616C">
            <w:pPr>
              <w:spacing w:before="20" w:after="20"/>
              <w:ind w:left="113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Акчалай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кирешелери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br/>
              <w:t xml:space="preserve">-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бардыгы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, </w:t>
            </w:r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978" w:type="dxa"/>
            <w:vAlign w:val="bottom"/>
          </w:tcPr>
          <w:p w14:paraId="7ABBA5ED" w14:textId="18663EFC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78" w:type="dxa"/>
            <w:vAlign w:val="bottom"/>
          </w:tcPr>
          <w:p w14:paraId="0BD96917" w14:textId="258B045E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78" w:type="dxa"/>
            <w:vAlign w:val="bottom"/>
          </w:tcPr>
          <w:p w14:paraId="2EA151BA" w14:textId="6133542D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  <w:lang w:val="en-US"/>
              </w:rPr>
              <w:t>100</w:t>
            </w:r>
          </w:p>
        </w:tc>
        <w:tc>
          <w:tcPr>
            <w:tcW w:w="978" w:type="dxa"/>
            <w:vAlign w:val="bottom"/>
          </w:tcPr>
          <w:p w14:paraId="7DC91326" w14:textId="09312DE0" w:rsidR="0007616C" w:rsidRPr="00F10A7B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78" w:type="dxa"/>
            <w:vAlign w:val="bottom"/>
          </w:tcPr>
          <w:p w14:paraId="25F09D0E" w14:textId="4AC5469E" w:rsidR="0007616C" w:rsidRPr="00E60CCC" w:rsidRDefault="00E505E3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center"/>
          </w:tcPr>
          <w:p w14:paraId="1AC5EC7E" w14:textId="074951EC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Денежные доходы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 xml:space="preserve">- всего, 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в процентах</w:t>
            </w:r>
          </w:p>
        </w:tc>
      </w:tr>
      <w:tr w:rsidR="0007616C" w:rsidRPr="00E60CCC" w14:paraId="7D6F8576" w14:textId="77777777" w:rsidTr="00182288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606F1D7A" w14:textId="77777777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анын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ичинде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калктын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20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проценттик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топтору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proofErr w:type="gramStart"/>
            <w:r w:rsidRPr="00E60CCC">
              <w:rPr>
                <w:rFonts w:ascii="Kyrghyz Times" w:hAnsi="Kyrghyz Times"/>
                <w:sz w:val="24"/>
              </w:rPr>
              <w:t>боюнча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t>:</w:t>
            </w:r>
            <w:r w:rsidRPr="00E60CCC">
              <w:rPr>
                <w:rFonts w:ascii="Kyrghyz Times" w:hAnsi="Kyrghyz Times"/>
                <w:sz w:val="24"/>
              </w:rPr>
              <w:br/>
            </w:r>
            <w:proofErr w:type="spellStart"/>
            <w:r w:rsidRPr="00E60CCC">
              <w:rPr>
                <w:rFonts w:ascii="Kyrghyz Times" w:hAnsi="Kyrghyz Times"/>
                <w:sz w:val="24"/>
              </w:rPr>
              <w:t>биринчи</w:t>
            </w:r>
            <w:proofErr w:type="spellEnd"/>
            <w:proofErr w:type="gramEnd"/>
            <w:r w:rsidRPr="00E60CCC">
              <w:rPr>
                <w:rFonts w:ascii="Kyrghyz Times" w:hAnsi="Kyrghyz Times"/>
                <w:sz w:val="24"/>
              </w:rPr>
              <w:br/>
              <w:t>(э¾ аз кирешел³³)</w:t>
            </w:r>
          </w:p>
        </w:tc>
        <w:tc>
          <w:tcPr>
            <w:tcW w:w="978" w:type="dxa"/>
            <w:vAlign w:val="bottom"/>
          </w:tcPr>
          <w:p w14:paraId="21CAC576" w14:textId="6FECBCC1" w:rsidR="0007616C" w:rsidRPr="001D0702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6,2</w:t>
            </w:r>
          </w:p>
        </w:tc>
        <w:tc>
          <w:tcPr>
            <w:tcW w:w="978" w:type="dxa"/>
            <w:vAlign w:val="bottom"/>
          </w:tcPr>
          <w:p w14:paraId="7B06082B" w14:textId="68123863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6,8</w:t>
            </w:r>
          </w:p>
        </w:tc>
        <w:tc>
          <w:tcPr>
            <w:tcW w:w="978" w:type="dxa"/>
            <w:vAlign w:val="bottom"/>
          </w:tcPr>
          <w:p w14:paraId="317464B0" w14:textId="1E0A2CF8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7,1</w:t>
            </w:r>
          </w:p>
        </w:tc>
        <w:tc>
          <w:tcPr>
            <w:tcW w:w="978" w:type="dxa"/>
            <w:vAlign w:val="bottom"/>
          </w:tcPr>
          <w:p w14:paraId="59479292" w14:textId="076BFB5E" w:rsidR="0007616C" w:rsidRPr="00F10A7B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10A7B">
              <w:rPr>
                <w:rFonts w:ascii="Kyrghyz Times" w:hAnsi="Kyrghyz Times"/>
                <w:sz w:val="24"/>
                <w:lang w:val="en-US"/>
              </w:rPr>
              <w:t>6,3</w:t>
            </w:r>
          </w:p>
        </w:tc>
        <w:tc>
          <w:tcPr>
            <w:tcW w:w="978" w:type="dxa"/>
            <w:vAlign w:val="bottom"/>
          </w:tcPr>
          <w:p w14:paraId="29CED4B1" w14:textId="30FD1558" w:rsidR="0007616C" w:rsidRPr="0007616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5,3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7EC2421E" w14:textId="77777777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в том числе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по 20-процентным</w:t>
            </w:r>
            <w:r w:rsidRPr="00E60CCC">
              <w:rPr>
                <w:rFonts w:ascii="Kyrghyz Times" w:hAnsi="Kyrghyz Times"/>
                <w:i/>
                <w:sz w:val="24"/>
              </w:rPr>
              <w:br/>
              <w:t>группам населения: первая с наименьшими доходами)</w:t>
            </w:r>
          </w:p>
        </w:tc>
      </w:tr>
      <w:tr w:rsidR="0007616C" w:rsidRPr="00E60CCC" w14:paraId="4E559A84" w14:textId="77777777" w:rsidTr="00182288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3A5FF6C7" w14:textId="77777777" w:rsidR="0007616C" w:rsidRPr="00E60CCC" w:rsidRDefault="0007616C" w:rsidP="0007616C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E60CCC">
              <w:rPr>
                <w:rFonts w:ascii="Kyrghyz Times" w:hAnsi="Kyrghyz Times"/>
                <w:sz w:val="24"/>
              </w:rPr>
              <w:t>экинчи</w:t>
            </w:r>
            <w:proofErr w:type="spellEnd"/>
          </w:p>
        </w:tc>
        <w:tc>
          <w:tcPr>
            <w:tcW w:w="978" w:type="dxa"/>
            <w:vAlign w:val="bottom"/>
          </w:tcPr>
          <w:p w14:paraId="0E8B1453" w14:textId="3D1DB732" w:rsidR="0007616C" w:rsidRPr="001D0702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10,9</w:t>
            </w:r>
          </w:p>
        </w:tc>
        <w:tc>
          <w:tcPr>
            <w:tcW w:w="978" w:type="dxa"/>
            <w:vAlign w:val="bottom"/>
          </w:tcPr>
          <w:p w14:paraId="08977A70" w14:textId="3809D6E6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8,5</w:t>
            </w:r>
          </w:p>
        </w:tc>
        <w:tc>
          <w:tcPr>
            <w:tcW w:w="978" w:type="dxa"/>
            <w:vAlign w:val="bottom"/>
          </w:tcPr>
          <w:p w14:paraId="3640DCB3" w14:textId="6C86184F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11,8</w:t>
            </w:r>
          </w:p>
        </w:tc>
        <w:tc>
          <w:tcPr>
            <w:tcW w:w="978" w:type="dxa"/>
            <w:vAlign w:val="bottom"/>
          </w:tcPr>
          <w:p w14:paraId="715F99D6" w14:textId="6F5F77F9" w:rsidR="0007616C" w:rsidRPr="00F10A7B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10A7B">
              <w:rPr>
                <w:rFonts w:ascii="Kyrghyz Times" w:hAnsi="Kyrghyz Times"/>
                <w:sz w:val="24"/>
                <w:lang w:val="en-US"/>
              </w:rPr>
              <w:t>11,1</w:t>
            </w:r>
          </w:p>
        </w:tc>
        <w:tc>
          <w:tcPr>
            <w:tcW w:w="978" w:type="dxa"/>
            <w:vAlign w:val="bottom"/>
          </w:tcPr>
          <w:p w14:paraId="7B9DACA3" w14:textId="7828911B" w:rsidR="0007616C" w:rsidRPr="0007616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10,1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6AF4D9D4" w14:textId="77777777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вторая</w:t>
            </w:r>
          </w:p>
        </w:tc>
      </w:tr>
      <w:tr w:rsidR="0007616C" w:rsidRPr="00E60CCC" w14:paraId="07E86D55" w14:textId="77777777" w:rsidTr="00182288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4515A793" w14:textId="77777777" w:rsidR="0007616C" w:rsidRPr="00E60CCC" w:rsidRDefault="0007616C" w:rsidP="0007616C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³ч³нч³</w:t>
            </w:r>
          </w:p>
        </w:tc>
        <w:tc>
          <w:tcPr>
            <w:tcW w:w="978" w:type="dxa"/>
            <w:vAlign w:val="bottom"/>
          </w:tcPr>
          <w:p w14:paraId="6ACA8246" w14:textId="258D98A6" w:rsidR="0007616C" w:rsidRPr="001D0702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15,7</w:t>
            </w:r>
          </w:p>
        </w:tc>
        <w:tc>
          <w:tcPr>
            <w:tcW w:w="978" w:type="dxa"/>
            <w:vAlign w:val="bottom"/>
          </w:tcPr>
          <w:p w14:paraId="75F4A965" w14:textId="4425E9D4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16,5</w:t>
            </w:r>
          </w:p>
        </w:tc>
        <w:tc>
          <w:tcPr>
            <w:tcW w:w="978" w:type="dxa"/>
            <w:vAlign w:val="bottom"/>
          </w:tcPr>
          <w:p w14:paraId="46136C2C" w14:textId="7D883577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16,4</w:t>
            </w:r>
          </w:p>
        </w:tc>
        <w:tc>
          <w:tcPr>
            <w:tcW w:w="978" w:type="dxa"/>
            <w:vAlign w:val="bottom"/>
          </w:tcPr>
          <w:p w14:paraId="72299DC9" w14:textId="6D78130F" w:rsidR="0007616C" w:rsidRPr="00F10A7B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10A7B">
              <w:rPr>
                <w:rFonts w:ascii="Kyrghyz Times" w:hAnsi="Kyrghyz Times"/>
                <w:sz w:val="24"/>
                <w:lang w:val="en-US"/>
              </w:rPr>
              <w:t>15,9</w:t>
            </w:r>
          </w:p>
        </w:tc>
        <w:tc>
          <w:tcPr>
            <w:tcW w:w="978" w:type="dxa"/>
            <w:vAlign w:val="bottom"/>
          </w:tcPr>
          <w:p w14:paraId="41972500" w14:textId="4753A53B" w:rsidR="0007616C" w:rsidRPr="0007616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15,5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5E7349F0" w14:textId="77777777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третья</w:t>
            </w:r>
          </w:p>
        </w:tc>
      </w:tr>
      <w:tr w:rsidR="0007616C" w:rsidRPr="00E60CCC" w14:paraId="4A0908F3" w14:textId="77777777" w:rsidTr="00182288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7AB713FE" w14:textId="77777777" w:rsidR="0007616C" w:rsidRPr="00E60CCC" w:rsidRDefault="0007616C" w:rsidP="0007616C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</w:rPr>
              <w:t>т¼рт³нч³</w:t>
            </w:r>
          </w:p>
        </w:tc>
        <w:tc>
          <w:tcPr>
            <w:tcW w:w="978" w:type="dxa"/>
            <w:vAlign w:val="bottom"/>
          </w:tcPr>
          <w:p w14:paraId="5C86E75D" w14:textId="77243FC2" w:rsidR="0007616C" w:rsidRPr="001D0702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22,9</w:t>
            </w:r>
          </w:p>
        </w:tc>
        <w:tc>
          <w:tcPr>
            <w:tcW w:w="978" w:type="dxa"/>
            <w:vAlign w:val="bottom"/>
          </w:tcPr>
          <w:p w14:paraId="3E66D0CC" w14:textId="44AEFE4C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23,6</w:t>
            </w:r>
          </w:p>
        </w:tc>
        <w:tc>
          <w:tcPr>
            <w:tcW w:w="978" w:type="dxa"/>
            <w:vAlign w:val="bottom"/>
          </w:tcPr>
          <w:p w14:paraId="0964FF2D" w14:textId="085E772A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23,0</w:t>
            </w:r>
          </w:p>
        </w:tc>
        <w:tc>
          <w:tcPr>
            <w:tcW w:w="978" w:type="dxa"/>
            <w:vAlign w:val="bottom"/>
          </w:tcPr>
          <w:p w14:paraId="029E0564" w14:textId="2B0E39A9" w:rsidR="0007616C" w:rsidRPr="00F10A7B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10A7B">
              <w:rPr>
                <w:rFonts w:ascii="Kyrghyz Times" w:hAnsi="Kyrghyz Times"/>
                <w:sz w:val="24"/>
                <w:lang w:val="en-US"/>
              </w:rPr>
              <w:t>22,7</w:t>
            </w:r>
          </w:p>
        </w:tc>
        <w:tc>
          <w:tcPr>
            <w:tcW w:w="978" w:type="dxa"/>
            <w:vAlign w:val="bottom"/>
          </w:tcPr>
          <w:p w14:paraId="03418EF8" w14:textId="6EF69BFA" w:rsidR="0007616C" w:rsidRPr="0007616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24,2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05167812" w14:textId="77777777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четвертая</w:t>
            </w:r>
          </w:p>
        </w:tc>
      </w:tr>
      <w:tr w:rsidR="0007616C" w:rsidRPr="00E60CCC" w14:paraId="5D0610FE" w14:textId="77777777" w:rsidTr="00182288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57A93040" w14:textId="77777777" w:rsidR="0007616C" w:rsidRPr="00E60CCC" w:rsidRDefault="0007616C" w:rsidP="0007616C">
            <w:pPr>
              <w:spacing w:before="20" w:after="2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proofErr w:type="gramStart"/>
            <w:r w:rsidRPr="00E60CCC">
              <w:rPr>
                <w:rFonts w:ascii="Kyrghyz Times" w:hAnsi="Kyrghyz Times"/>
                <w:sz w:val="24"/>
              </w:rPr>
              <w:t>бешинчи</w:t>
            </w:r>
            <w:proofErr w:type="spellEnd"/>
            <w:r w:rsidRPr="00E60CCC">
              <w:rPr>
                <w:rFonts w:ascii="Kyrghyz Times" w:hAnsi="Kyrghyz Times"/>
                <w:sz w:val="24"/>
              </w:rPr>
              <w:br/>
              <w:t>(</w:t>
            </w:r>
            <w:proofErr w:type="gramEnd"/>
            <w:r w:rsidRPr="00E60CCC">
              <w:rPr>
                <w:rFonts w:ascii="Kyrghyz Times" w:hAnsi="Kyrghyz Times"/>
                <w:sz w:val="24"/>
              </w:rPr>
              <w:t>э¾ к¼п кирешел³³)</w:t>
            </w:r>
          </w:p>
        </w:tc>
        <w:tc>
          <w:tcPr>
            <w:tcW w:w="978" w:type="dxa"/>
            <w:vAlign w:val="bottom"/>
          </w:tcPr>
          <w:p w14:paraId="10ACEF67" w14:textId="759D4397" w:rsidR="0007616C" w:rsidRPr="001D0702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44,3</w:t>
            </w:r>
          </w:p>
        </w:tc>
        <w:tc>
          <w:tcPr>
            <w:tcW w:w="978" w:type="dxa"/>
            <w:vAlign w:val="bottom"/>
          </w:tcPr>
          <w:p w14:paraId="55690853" w14:textId="2D36EC12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44,6</w:t>
            </w:r>
          </w:p>
        </w:tc>
        <w:tc>
          <w:tcPr>
            <w:tcW w:w="978" w:type="dxa"/>
            <w:vAlign w:val="bottom"/>
          </w:tcPr>
          <w:p w14:paraId="3971440D" w14:textId="2F0B3DE4" w:rsidR="0007616C" w:rsidRPr="00E60CC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E60CCC">
              <w:rPr>
                <w:rFonts w:ascii="Kyrghyz Times" w:hAnsi="Kyrghyz Times"/>
                <w:sz w:val="24"/>
                <w:lang w:val="en-US"/>
              </w:rPr>
              <w:t>41,6</w:t>
            </w:r>
          </w:p>
        </w:tc>
        <w:tc>
          <w:tcPr>
            <w:tcW w:w="978" w:type="dxa"/>
            <w:vAlign w:val="bottom"/>
          </w:tcPr>
          <w:p w14:paraId="494C6FC7" w14:textId="5D521504" w:rsidR="0007616C" w:rsidRPr="00F10A7B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10A7B">
              <w:rPr>
                <w:rFonts w:ascii="Kyrghyz Times" w:hAnsi="Kyrghyz Times"/>
                <w:sz w:val="24"/>
                <w:lang w:val="en-US"/>
              </w:rPr>
              <w:t>43,9</w:t>
            </w:r>
          </w:p>
        </w:tc>
        <w:tc>
          <w:tcPr>
            <w:tcW w:w="978" w:type="dxa"/>
            <w:vAlign w:val="bottom"/>
          </w:tcPr>
          <w:p w14:paraId="146902F5" w14:textId="05CAB3F8" w:rsidR="0007616C" w:rsidRPr="0007616C" w:rsidRDefault="0007616C" w:rsidP="0007616C">
            <w:pPr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45,0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1BA3266E" w14:textId="77777777" w:rsidR="0007616C" w:rsidRPr="00E60CCC" w:rsidRDefault="0007616C" w:rsidP="0007616C">
            <w:pPr>
              <w:spacing w:before="20" w:after="20"/>
              <w:ind w:left="170" w:hanging="113"/>
              <w:rPr>
                <w:rFonts w:ascii="Kyrghyz Times" w:hAnsi="Kyrghyz Times"/>
                <w:i/>
                <w:sz w:val="24"/>
              </w:rPr>
            </w:pPr>
            <w:r w:rsidRPr="00E60CCC">
              <w:rPr>
                <w:rFonts w:ascii="Kyrghyz Times" w:hAnsi="Kyrghyz Times"/>
                <w:i/>
                <w:sz w:val="24"/>
              </w:rPr>
              <w:t>пятая (с наибольшими доходами)</w:t>
            </w:r>
          </w:p>
        </w:tc>
      </w:tr>
    </w:tbl>
    <w:p w14:paraId="02965902" w14:textId="77777777" w:rsidR="00E505E3" w:rsidRDefault="00E505E3" w:rsidP="0013706B">
      <w:pPr>
        <w:pStyle w:val="3-2"/>
        <w:rPr>
          <w:caps w:val="0"/>
          <w:lang w:val="en-US"/>
        </w:rPr>
      </w:pPr>
      <w:bookmarkStart w:id="7" w:name="_Toc73703855"/>
    </w:p>
    <w:p w14:paraId="5CE14FF5" w14:textId="77777777" w:rsidR="00E505E3" w:rsidRDefault="00E505E3" w:rsidP="0013706B">
      <w:pPr>
        <w:pStyle w:val="3-2"/>
        <w:rPr>
          <w:caps w:val="0"/>
          <w:lang w:val="en-US"/>
        </w:rPr>
      </w:pPr>
    </w:p>
    <w:p w14:paraId="4CC6C19B" w14:textId="77777777" w:rsidR="0013706B" w:rsidRPr="00CB78F3" w:rsidRDefault="00653E67" w:rsidP="0013706B">
      <w:pPr>
        <w:pStyle w:val="3-2"/>
        <w:rPr>
          <w:vertAlign w:val="superscript"/>
        </w:rPr>
      </w:pPr>
      <w:r>
        <w:rPr>
          <w:caps w:val="0"/>
          <w:lang w:val="en-US"/>
        </w:rPr>
        <w:t>9</w:t>
      </w:r>
      <w:r w:rsidR="0013706B" w:rsidRPr="00CB78F3">
        <w:rPr>
          <w:caps w:val="0"/>
        </w:rPr>
        <w:t>.</w:t>
      </w:r>
      <w:r>
        <w:rPr>
          <w:caps w:val="0"/>
          <w:lang w:val="en-US"/>
        </w:rPr>
        <w:t>4</w:t>
      </w:r>
      <w:r w:rsidR="0013706B" w:rsidRPr="00CB78F3">
        <w:rPr>
          <w:b/>
          <w:caps w:val="0"/>
        </w:rPr>
        <w:t xml:space="preserve">. </w:t>
      </w:r>
      <w:r w:rsidR="0013706B" w:rsidRPr="00CB78F3">
        <w:rPr>
          <w:lang w:val="ky-KG"/>
        </w:rPr>
        <w:t>Кедейчиликтин</w:t>
      </w:r>
      <w:r w:rsidR="0013706B" w:rsidRPr="00CB78F3">
        <w:t xml:space="preserve"> де</w:t>
      </w:r>
      <w:r w:rsidR="00B01B23" w:rsidRPr="009A33CE">
        <w:t>½</w:t>
      </w:r>
      <w:r w:rsidR="0013706B" w:rsidRPr="00CB78F3">
        <w:t>гээли</w:t>
      </w:r>
      <w:r w:rsidR="0013706B" w:rsidRPr="00CB78F3">
        <w:rPr>
          <w:vertAlign w:val="superscript"/>
        </w:rPr>
        <w:t>1</w:t>
      </w:r>
      <w:bookmarkEnd w:id="7"/>
    </w:p>
    <w:p w14:paraId="7FFE2F45" w14:textId="77777777" w:rsidR="0013706B" w:rsidRPr="00CB78F3" w:rsidRDefault="0013706B" w:rsidP="0013706B">
      <w:pPr>
        <w:jc w:val="center"/>
        <w:rPr>
          <w:rFonts w:ascii="Kyrghyz Times" w:hAnsi="Kyrghyz Times"/>
          <w:i/>
          <w:sz w:val="26"/>
        </w:rPr>
      </w:pPr>
      <w:r w:rsidRPr="00CB78F3">
        <w:rPr>
          <w:rFonts w:ascii="Kyrghyz Times" w:hAnsi="Kyrghyz Times"/>
          <w:i/>
          <w:sz w:val="26"/>
        </w:rPr>
        <w:t>(</w:t>
      </w:r>
      <w:proofErr w:type="spellStart"/>
      <w:r w:rsidRPr="00CB78F3">
        <w:rPr>
          <w:rFonts w:ascii="Kyrghyz Times" w:hAnsi="Kyrghyz Times"/>
          <w:i/>
          <w:sz w:val="26"/>
        </w:rPr>
        <w:t>калктын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жалпы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санына</w:t>
      </w:r>
      <w:proofErr w:type="spellEnd"/>
      <w:r w:rsidRPr="00CB78F3">
        <w:rPr>
          <w:rFonts w:ascii="Kyrghyz Times" w:hAnsi="Kyrghyz Times"/>
          <w:i/>
          <w:sz w:val="26"/>
        </w:rPr>
        <w:t xml:space="preserve"> карата, </w:t>
      </w:r>
      <w:proofErr w:type="spellStart"/>
      <w:r w:rsidRPr="00CB78F3">
        <w:rPr>
          <w:rFonts w:ascii="Kyrghyz Times" w:hAnsi="Kyrghyz Times"/>
          <w:i/>
          <w:sz w:val="26"/>
        </w:rPr>
        <w:t>пайыз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менен</w:t>
      </w:r>
      <w:proofErr w:type="spellEnd"/>
      <w:r w:rsidRPr="00CB78F3">
        <w:rPr>
          <w:rFonts w:ascii="Kyrghyz Times" w:hAnsi="Kyrghyz Times"/>
          <w:i/>
          <w:sz w:val="26"/>
        </w:rPr>
        <w:t>)</w:t>
      </w:r>
    </w:p>
    <w:p w14:paraId="556873B5" w14:textId="77777777" w:rsidR="0013706B" w:rsidRPr="00E60CCC" w:rsidRDefault="0013706B" w:rsidP="00E60CCC">
      <w:pPr>
        <w:pStyle w:val="3-3"/>
      </w:pPr>
      <w:bookmarkStart w:id="8" w:name="_Toc62544353"/>
      <w:bookmarkStart w:id="9" w:name="_Toc73703856"/>
      <w:r w:rsidRPr="00C76991">
        <w:t>Уровень бедности</w:t>
      </w:r>
      <w:r w:rsidRPr="00C76991">
        <w:rPr>
          <w:vertAlign w:val="superscript"/>
        </w:rPr>
        <w:t>1</w:t>
      </w:r>
      <w:bookmarkEnd w:id="8"/>
      <w:bookmarkEnd w:id="9"/>
      <w:r w:rsidR="00E60CCC">
        <w:rPr>
          <w:vertAlign w:val="superscript"/>
        </w:rPr>
        <w:br/>
      </w:r>
      <w:r w:rsidRPr="00E60CCC">
        <w:rPr>
          <w:i/>
          <w:caps w:val="0"/>
          <w:szCs w:val="20"/>
        </w:rPr>
        <w:t>(в процентах к общей численности населения)</w:t>
      </w:r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7"/>
        <w:gridCol w:w="978"/>
        <w:gridCol w:w="978"/>
        <w:gridCol w:w="303"/>
        <w:gridCol w:w="675"/>
        <w:gridCol w:w="592"/>
        <w:gridCol w:w="386"/>
        <w:gridCol w:w="978"/>
        <w:gridCol w:w="2447"/>
      </w:tblGrid>
      <w:tr w:rsidR="00412B1D" w:rsidRPr="00E60CCC" w14:paraId="5ABE39AC" w14:textId="77777777" w:rsidTr="00251DE1">
        <w:tc>
          <w:tcPr>
            <w:tcW w:w="25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32BDA85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6AEC24" w14:textId="40012023" w:rsidR="00412B1D" w:rsidRPr="001D0702" w:rsidRDefault="00412B1D" w:rsidP="001D0702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 w:rsidR="001D0702">
              <w:rPr>
                <w:rFonts w:ascii="Kyrghyz Times" w:hAnsi="Kyrghyz Times"/>
                <w:b/>
                <w:sz w:val="24"/>
              </w:rPr>
              <w:t>7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21A62" w14:textId="167089A1" w:rsidR="00412B1D" w:rsidRPr="001D0702" w:rsidRDefault="00412B1D" w:rsidP="001D0702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201</w:t>
            </w:r>
            <w:r w:rsidR="001D0702">
              <w:rPr>
                <w:rFonts w:ascii="Kyrghyz Times" w:hAnsi="Kyrghyz Times"/>
                <w:b/>
                <w:sz w:val="24"/>
              </w:rPr>
              <w:t>8</w:t>
            </w:r>
          </w:p>
        </w:tc>
        <w:tc>
          <w:tcPr>
            <w:tcW w:w="9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EB24BB" w14:textId="0657BF7A" w:rsidR="00412B1D" w:rsidRPr="00E60CCC" w:rsidRDefault="00412B1D" w:rsidP="001D0702">
            <w:pPr>
              <w:jc w:val="center"/>
              <w:rPr>
                <w:rFonts w:ascii="Kyrghyz Times" w:hAnsi="Kyrghyz Times"/>
                <w:b/>
                <w:sz w:val="24"/>
              </w:rPr>
            </w:pPr>
            <w:r w:rsidRPr="00E60CCC">
              <w:rPr>
                <w:rFonts w:ascii="Kyrghyz Times" w:hAnsi="Kyrghyz Times"/>
                <w:b/>
                <w:sz w:val="24"/>
              </w:rPr>
              <w:t>20</w:t>
            </w:r>
            <w:r w:rsidR="001D0702">
              <w:rPr>
                <w:rFonts w:ascii="Kyrghyz Times" w:hAnsi="Kyrghyz Times"/>
                <w:b/>
                <w:sz w:val="24"/>
              </w:rPr>
              <w:t>19</w:t>
            </w:r>
          </w:p>
        </w:tc>
        <w:tc>
          <w:tcPr>
            <w:tcW w:w="9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CC89E" w14:textId="5357211E" w:rsidR="00412B1D" w:rsidRPr="00E60CCC" w:rsidRDefault="00412B1D" w:rsidP="001D0702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</w:t>
            </w:r>
            <w:r w:rsidR="001D0702">
              <w:rPr>
                <w:rFonts w:ascii="Kyrghyz Times" w:hAnsi="Kyrghyz Times"/>
                <w:b/>
                <w:sz w:val="24"/>
              </w:rPr>
              <w:t>0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90F17" w14:textId="641B530A" w:rsidR="00412B1D" w:rsidRPr="00E60CCC" w:rsidRDefault="00412B1D" w:rsidP="001D0702">
            <w:pPr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</w:t>
            </w:r>
            <w:r w:rsidR="001D0702">
              <w:rPr>
                <w:rFonts w:ascii="Kyrghyz Times" w:hAnsi="Kyrghyz Times"/>
                <w:b/>
                <w:sz w:val="24"/>
              </w:rPr>
              <w:t>1</w:t>
            </w:r>
          </w:p>
        </w:tc>
        <w:tc>
          <w:tcPr>
            <w:tcW w:w="2447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D24E051" w14:textId="77777777" w:rsidR="00412B1D" w:rsidRPr="00E60CCC" w:rsidRDefault="00412B1D" w:rsidP="00412B1D">
            <w:pPr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412B1D" w:rsidRPr="00E60CCC" w14:paraId="6D3C8132" w14:textId="77777777" w:rsidTr="00BA3514">
        <w:tc>
          <w:tcPr>
            <w:tcW w:w="9854" w:type="dxa"/>
            <w:gridSpan w:val="9"/>
            <w:vAlign w:val="bottom"/>
          </w:tcPr>
          <w:p w14:paraId="4EB768CE" w14:textId="77777777" w:rsidR="00412B1D" w:rsidRPr="00E60CCC" w:rsidRDefault="00412B1D" w:rsidP="00412B1D">
            <w:pPr>
              <w:pStyle w:val="a4"/>
              <w:widowControl w:val="0"/>
              <w:spacing w:before="20" w:after="20"/>
              <w:ind w:left="125" w:hanging="125"/>
              <w:jc w:val="center"/>
              <w:rPr>
                <w:szCs w:val="24"/>
              </w:rPr>
            </w:pPr>
            <w:proofErr w:type="spellStart"/>
            <w:r w:rsidRPr="00E60CCC">
              <w:rPr>
                <w:rFonts w:cs="Arial"/>
                <w:b/>
                <w:iCs/>
                <w:szCs w:val="24"/>
              </w:rPr>
              <w:t>Бардыгы</w:t>
            </w:r>
            <w:proofErr w:type="spellEnd"/>
            <w:r w:rsidRPr="00E60CCC">
              <w:rPr>
                <w:rFonts w:cs="Arial"/>
                <w:b/>
                <w:iCs/>
                <w:szCs w:val="24"/>
              </w:rPr>
              <w:t xml:space="preserve"> - Всего</w:t>
            </w:r>
          </w:p>
        </w:tc>
      </w:tr>
      <w:tr w:rsidR="00CD1110" w:rsidRPr="00E60CCC" w14:paraId="05BA022C" w14:textId="77777777" w:rsidTr="00251DE1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45355D9D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жалпы</w:t>
            </w:r>
            <w:proofErr w:type="spellEnd"/>
            <w:r w:rsidRPr="00E60CCC">
              <w:rPr>
                <w:i w:val="0"/>
              </w:rPr>
              <w:t xml:space="preserve"> де¾гээли</w:t>
            </w:r>
          </w:p>
        </w:tc>
        <w:tc>
          <w:tcPr>
            <w:tcW w:w="978" w:type="dxa"/>
            <w:vAlign w:val="bottom"/>
          </w:tcPr>
          <w:p w14:paraId="2B553304" w14:textId="7255CCF4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22,4</w:t>
            </w:r>
          </w:p>
        </w:tc>
        <w:tc>
          <w:tcPr>
            <w:tcW w:w="978" w:type="dxa"/>
            <w:vAlign w:val="bottom"/>
          </w:tcPr>
          <w:p w14:paraId="7E92F844" w14:textId="25E9EA6D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20,1</w:t>
            </w:r>
          </w:p>
        </w:tc>
        <w:tc>
          <w:tcPr>
            <w:tcW w:w="978" w:type="dxa"/>
            <w:gridSpan w:val="2"/>
            <w:vAlign w:val="bottom"/>
          </w:tcPr>
          <w:p w14:paraId="674B4468" w14:textId="528D305B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25,3</w:t>
            </w:r>
          </w:p>
        </w:tc>
        <w:tc>
          <w:tcPr>
            <w:tcW w:w="978" w:type="dxa"/>
            <w:gridSpan w:val="2"/>
            <w:vAlign w:val="bottom"/>
          </w:tcPr>
          <w:p w14:paraId="4D8C45C9" w14:textId="3FBD6283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33,3</w:t>
            </w:r>
          </w:p>
        </w:tc>
        <w:tc>
          <w:tcPr>
            <w:tcW w:w="978" w:type="dxa"/>
            <w:vAlign w:val="bottom"/>
          </w:tcPr>
          <w:p w14:paraId="195E2177" w14:textId="41AE205A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33,2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4B3685DB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</w:pPr>
            <w:r w:rsidRPr="00E60CCC">
              <w:t>Общий уровень</w:t>
            </w:r>
            <w:r w:rsidRPr="00E60CCC">
              <w:br/>
              <w:t>бедности</w:t>
            </w:r>
          </w:p>
        </w:tc>
      </w:tr>
      <w:tr w:rsidR="00CD1110" w:rsidRPr="00E60CCC" w14:paraId="50A8F8C4" w14:textId="77777777" w:rsidTr="00251DE1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4BF1FCC5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акыркы</w:t>
            </w:r>
            <w:proofErr w:type="spellEnd"/>
            <w:r w:rsidRPr="00E60CCC">
              <w:rPr>
                <w:i w:val="0"/>
              </w:rPr>
              <w:t xml:space="preserve"> де¾гээли</w:t>
            </w:r>
          </w:p>
        </w:tc>
        <w:tc>
          <w:tcPr>
            <w:tcW w:w="978" w:type="dxa"/>
            <w:vAlign w:val="bottom"/>
          </w:tcPr>
          <w:p w14:paraId="1D7AE08B" w14:textId="5A1BAAF8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0,6</w:t>
            </w:r>
          </w:p>
        </w:tc>
        <w:tc>
          <w:tcPr>
            <w:tcW w:w="978" w:type="dxa"/>
            <w:vAlign w:val="bottom"/>
          </w:tcPr>
          <w:p w14:paraId="0E04F935" w14:textId="6C3BC5A8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0,5</w:t>
            </w:r>
          </w:p>
        </w:tc>
        <w:tc>
          <w:tcPr>
            <w:tcW w:w="978" w:type="dxa"/>
            <w:gridSpan w:val="2"/>
            <w:vAlign w:val="bottom"/>
          </w:tcPr>
          <w:p w14:paraId="6FD92F62" w14:textId="361B36E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0,9</w:t>
            </w:r>
          </w:p>
        </w:tc>
        <w:tc>
          <w:tcPr>
            <w:tcW w:w="978" w:type="dxa"/>
            <w:gridSpan w:val="2"/>
            <w:vAlign w:val="bottom"/>
          </w:tcPr>
          <w:p w14:paraId="79FBA73A" w14:textId="6E23685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6,0</w:t>
            </w:r>
          </w:p>
        </w:tc>
        <w:tc>
          <w:tcPr>
            <w:tcW w:w="978" w:type="dxa"/>
            <w:vAlign w:val="bottom"/>
          </w:tcPr>
          <w:p w14:paraId="464B5A2D" w14:textId="0E2B8C36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6,0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53CF3ECC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</w:pPr>
            <w:r w:rsidRPr="00E60CCC">
              <w:t xml:space="preserve">Уровень крайней </w:t>
            </w:r>
            <w:r w:rsidRPr="00E60CCC">
              <w:br/>
              <w:t>бедности</w:t>
            </w:r>
          </w:p>
        </w:tc>
      </w:tr>
      <w:tr w:rsidR="00CD1110" w:rsidRPr="00E60CCC" w14:paraId="67F0A5D9" w14:textId="77777777" w:rsidTr="00251DE1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7D5C5D2D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тере¾диги</w:t>
            </w:r>
          </w:p>
        </w:tc>
        <w:tc>
          <w:tcPr>
            <w:tcW w:w="978" w:type="dxa"/>
            <w:vAlign w:val="bottom"/>
          </w:tcPr>
          <w:p w14:paraId="5B6F8FB7" w14:textId="44AB9A1A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3,7</w:t>
            </w:r>
          </w:p>
        </w:tc>
        <w:tc>
          <w:tcPr>
            <w:tcW w:w="978" w:type="dxa"/>
            <w:vAlign w:val="bottom"/>
          </w:tcPr>
          <w:p w14:paraId="61E94FCC" w14:textId="6FCF59DA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3,3</w:t>
            </w:r>
          </w:p>
        </w:tc>
        <w:tc>
          <w:tcPr>
            <w:tcW w:w="978" w:type="dxa"/>
            <w:gridSpan w:val="2"/>
            <w:vAlign w:val="bottom"/>
          </w:tcPr>
          <w:p w14:paraId="4EA729AA" w14:textId="035B6BA3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ky-KG"/>
              </w:rPr>
            </w:pPr>
            <w:r w:rsidRPr="00375E3C">
              <w:rPr>
                <w:rFonts w:ascii="Kyrghyz Times" w:hAnsi="Kyrghyz Times"/>
                <w:sz w:val="24"/>
                <w:lang w:val="ky-KG"/>
              </w:rPr>
              <w:t>4</w:t>
            </w:r>
            <w:r w:rsidRPr="00375E3C">
              <w:rPr>
                <w:rFonts w:ascii="Kyrghyz Times" w:hAnsi="Kyrghyz Times"/>
                <w:sz w:val="24"/>
              </w:rPr>
              <w:t>,</w:t>
            </w:r>
            <w:r w:rsidRPr="00375E3C">
              <w:rPr>
                <w:rFonts w:ascii="Kyrghyz Times" w:hAnsi="Kyrghyz Times"/>
                <w:sz w:val="24"/>
                <w:lang w:val="ky-KG"/>
              </w:rPr>
              <w:t>4</w:t>
            </w:r>
          </w:p>
        </w:tc>
        <w:tc>
          <w:tcPr>
            <w:tcW w:w="978" w:type="dxa"/>
            <w:gridSpan w:val="2"/>
            <w:vAlign w:val="bottom"/>
          </w:tcPr>
          <w:p w14:paraId="7DF62F74" w14:textId="6F4CB06D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6,6</w:t>
            </w:r>
          </w:p>
        </w:tc>
        <w:tc>
          <w:tcPr>
            <w:tcW w:w="978" w:type="dxa"/>
            <w:vAlign w:val="bottom"/>
          </w:tcPr>
          <w:p w14:paraId="68876708" w14:textId="1D646028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6,8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2D887B58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</w:pPr>
            <w:r w:rsidRPr="00E60CCC">
              <w:t>Глубина</w:t>
            </w:r>
            <w:r>
              <w:br/>
            </w:r>
            <w:r w:rsidRPr="00E60CCC">
              <w:t xml:space="preserve"> бедности</w:t>
            </w:r>
          </w:p>
        </w:tc>
      </w:tr>
      <w:tr w:rsidR="00CD1110" w:rsidRPr="00E60CCC" w14:paraId="25858BC2" w14:textId="77777777" w:rsidTr="00251DE1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16176F98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курчтуулугу</w:t>
            </w:r>
            <w:proofErr w:type="spellEnd"/>
          </w:p>
        </w:tc>
        <w:tc>
          <w:tcPr>
            <w:tcW w:w="978" w:type="dxa"/>
            <w:vAlign w:val="bottom"/>
          </w:tcPr>
          <w:p w14:paraId="1C20D411" w14:textId="05C52A7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0,9</w:t>
            </w:r>
          </w:p>
        </w:tc>
        <w:tc>
          <w:tcPr>
            <w:tcW w:w="978" w:type="dxa"/>
            <w:vAlign w:val="bottom"/>
          </w:tcPr>
          <w:p w14:paraId="32744C58" w14:textId="750FA264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0,8</w:t>
            </w:r>
          </w:p>
        </w:tc>
        <w:tc>
          <w:tcPr>
            <w:tcW w:w="978" w:type="dxa"/>
            <w:gridSpan w:val="2"/>
            <w:vAlign w:val="bottom"/>
          </w:tcPr>
          <w:p w14:paraId="32A1A057" w14:textId="6E296A6D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ky-KG"/>
              </w:rPr>
            </w:pPr>
            <w:r w:rsidRPr="00375E3C">
              <w:rPr>
                <w:rFonts w:ascii="Kyrghyz Times" w:hAnsi="Kyrghyz Times"/>
                <w:sz w:val="24"/>
                <w:lang w:val="ky-KG"/>
              </w:rPr>
              <w:t>1,1</w:t>
            </w:r>
          </w:p>
        </w:tc>
        <w:tc>
          <w:tcPr>
            <w:tcW w:w="978" w:type="dxa"/>
            <w:gridSpan w:val="2"/>
            <w:vAlign w:val="bottom"/>
          </w:tcPr>
          <w:p w14:paraId="7D90F14F" w14:textId="74D640A2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2,0</w:t>
            </w:r>
          </w:p>
        </w:tc>
        <w:tc>
          <w:tcPr>
            <w:tcW w:w="978" w:type="dxa"/>
            <w:vAlign w:val="bottom"/>
          </w:tcPr>
          <w:p w14:paraId="3C865D62" w14:textId="294899A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2,0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09B951D8" w14:textId="77777777" w:rsidR="00CD1110" w:rsidRPr="00E60CCC" w:rsidRDefault="00CD1110" w:rsidP="00CD1110">
            <w:pPr>
              <w:pStyle w:val="a6"/>
              <w:widowControl w:val="0"/>
              <w:spacing w:before="20" w:after="20"/>
              <w:ind w:left="125" w:hanging="125"/>
              <w:jc w:val="left"/>
              <w:rPr>
                <w:rFonts w:ascii="Kyrghyz Times" w:hAnsi="Kyrghyz Times"/>
                <w:b w:val="0"/>
                <w:i/>
                <w:sz w:val="24"/>
              </w:rPr>
            </w:pPr>
            <w:r w:rsidRPr="00E60CCC">
              <w:rPr>
                <w:rFonts w:ascii="Kyrghyz Times" w:hAnsi="Kyrghyz Times"/>
                <w:b w:val="0"/>
                <w:i/>
                <w:sz w:val="24"/>
              </w:rPr>
              <w:t>Острота</w:t>
            </w:r>
            <w:r>
              <w:rPr>
                <w:rFonts w:ascii="Kyrghyz Times" w:hAnsi="Kyrghyz Times"/>
                <w:b w:val="0"/>
                <w:i/>
                <w:sz w:val="24"/>
              </w:rPr>
              <w:br/>
            </w:r>
            <w:r w:rsidRPr="00E60CCC">
              <w:rPr>
                <w:rFonts w:ascii="Kyrghyz Times" w:hAnsi="Kyrghyz Times"/>
                <w:b w:val="0"/>
                <w:i/>
                <w:sz w:val="24"/>
              </w:rPr>
              <w:t xml:space="preserve"> бедности</w:t>
            </w:r>
          </w:p>
        </w:tc>
      </w:tr>
      <w:tr w:rsidR="001D0702" w:rsidRPr="00E60CCC" w14:paraId="73F49E2F" w14:textId="77777777" w:rsidTr="008C6CE6">
        <w:tc>
          <w:tcPr>
            <w:tcW w:w="9854" w:type="dxa"/>
            <w:gridSpan w:val="9"/>
            <w:vAlign w:val="bottom"/>
          </w:tcPr>
          <w:p w14:paraId="0F4F6579" w14:textId="77777777" w:rsidR="001D0702" w:rsidRPr="00E60CCC" w:rsidRDefault="001D0702" w:rsidP="001D0702">
            <w:pPr>
              <w:pStyle w:val="a4"/>
              <w:widowControl w:val="0"/>
              <w:spacing w:before="20" w:after="20"/>
              <w:ind w:left="125" w:hanging="125"/>
              <w:jc w:val="center"/>
              <w:rPr>
                <w:szCs w:val="24"/>
              </w:rPr>
            </w:pPr>
            <w:proofErr w:type="spellStart"/>
            <w:r w:rsidRPr="00E60CCC">
              <w:rPr>
                <w:rFonts w:cs="Arial"/>
                <w:b/>
                <w:iCs/>
                <w:szCs w:val="24"/>
              </w:rPr>
              <w:t>Шаар</w:t>
            </w:r>
            <w:proofErr w:type="spellEnd"/>
            <w:r w:rsidRPr="00E60CCC">
              <w:rPr>
                <w:rFonts w:cs="Arial"/>
                <w:b/>
                <w:iCs/>
                <w:szCs w:val="24"/>
              </w:rPr>
              <w:t xml:space="preserve"> </w:t>
            </w:r>
            <w:proofErr w:type="spellStart"/>
            <w:r w:rsidRPr="00E60CCC">
              <w:rPr>
                <w:rFonts w:cs="Arial"/>
                <w:b/>
                <w:iCs/>
                <w:szCs w:val="24"/>
              </w:rPr>
              <w:t>жерлери</w:t>
            </w:r>
            <w:proofErr w:type="spellEnd"/>
            <w:r w:rsidRPr="00E60CCC">
              <w:rPr>
                <w:rFonts w:cs="Arial"/>
                <w:b/>
                <w:iCs/>
                <w:szCs w:val="24"/>
              </w:rPr>
              <w:t xml:space="preserve"> - Городские поселения</w:t>
            </w:r>
          </w:p>
        </w:tc>
      </w:tr>
      <w:tr w:rsidR="00CD1110" w:rsidRPr="00E60CCC" w14:paraId="0D370C0B" w14:textId="77777777" w:rsidTr="008C6CE6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0A655901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жалпы</w:t>
            </w:r>
            <w:proofErr w:type="spellEnd"/>
            <w:r w:rsidRPr="00E60CCC">
              <w:rPr>
                <w:i w:val="0"/>
              </w:rPr>
              <w:t xml:space="preserve"> де¾гээли</w:t>
            </w:r>
          </w:p>
        </w:tc>
        <w:tc>
          <w:tcPr>
            <w:tcW w:w="978" w:type="dxa"/>
            <w:vAlign w:val="bottom"/>
          </w:tcPr>
          <w:p w14:paraId="6D142C70" w14:textId="665CBDC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20,1</w:t>
            </w:r>
          </w:p>
        </w:tc>
        <w:tc>
          <w:tcPr>
            <w:tcW w:w="978" w:type="dxa"/>
            <w:vAlign w:val="bottom"/>
          </w:tcPr>
          <w:p w14:paraId="39F9C3EB" w14:textId="39AD44A3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14,7</w:t>
            </w:r>
          </w:p>
        </w:tc>
        <w:tc>
          <w:tcPr>
            <w:tcW w:w="978" w:type="dxa"/>
            <w:gridSpan w:val="2"/>
            <w:vAlign w:val="bottom"/>
          </w:tcPr>
          <w:p w14:paraId="3DDDD255" w14:textId="718D0C4E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18,3</w:t>
            </w:r>
          </w:p>
        </w:tc>
        <w:tc>
          <w:tcPr>
            <w:tcW w:w="978" w:type="dxa"/>
            <w:gridSpan w:val="2"/>
            <w:vAlign w:val="bottom"/>
          </w:tcPr>
          <w:p w14:paraId="01DAD70E" w14:textId="59C5A80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33,3</w:t>
            </w:r>
          </w:p>
        </w:tc>
        <w:tc>
          <w:tcPr>
            <w:tcW w:w="978" w:type="dxa"/>
            <w:vAlign w:val="bottom"/>
          </w:tcPr>
          <w:p w14:paraId="4378F533" w14:textId="4D8E4120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34,0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12637974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</w:pPr>
            <w:r w:rsidRPr="00E60CCC">
              <w:t>Общий уровень</w:t>
            </w:r>
            <w:r w:rsidRPr="00E60CCC">
              <w:br/>
              <w:t>бедности</w:t>
            </w:r>
          </w:p>
        </w:tc>
      </w:tr>
      <w:tr w:rsidR="00CD1110" w:rsidRPr="00E60CCC" w14:paraId="59315786" w14:textId="77777777" w:rsidTr="008C6CE6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13D5BE9E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акыркы</w:t>
            </w:r>
            <w:proofErr w:type="spellEnd"/>
            <w:r w:rsidRPr="00E60CCC">
              <w:rPr>
                <w:i w:val="0"/>
              </w:rPr>
              <w:t xml:space="preserve"> де¾гээли</w:t>
            </w:r>
          </w:p>
        </w:tc>
        <w:tc>
          <w:tcPr>
            <w:tcW w:w="978" w:type="dxa"/>
            <w:vAlign w:val="bottom"/>
          </w:tcPr>
          <w:p w14:paraId="09FE64DB" w14:textId="7A432EEC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0,2</w:t>
            </w:r>
          </w:p>
        </w:tc>
        <w:tc>
          <w:tcPr>
            <w:tcW w:w="978" w:type="dxa"/>
            <w:vAlign w:val="bottom"/>
          </w:tcPr>
          <w:p w14:paraId="7F6FD489" w14:textId="13990C1D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0,1</w:t>
            </w:r>
          </w:p>
        </w:tc>
        <w:tc>
          <w:tcPr>
            <w:tcW w:w="978" w:type="dxa"/>
            <w:gridSpan w:val="2"/>
            <w:vAlign w:val="bottom"/>
          </w:tcPr>
          <w:p w14:paraId="003987B5" w14:textId="4C55150A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0,3</w:t>
            </w:r>
          </w:p>
        </w:tc>
        <w:tc>
          <w:tcPr>
            <w:tcW w:w="978" w:type="dxa"/>
            <w:gridSpan w:val="2"/>
            <w:vAlign w:val="bottom"/>
          </w:tcPr>
          <w:p w14:paraId="3A17C8A7" w14:textId="7A164E6B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7,3</w:t>
            </w:r>
          </w:p>
        </w:tc>
        <w:tc>
          <w:tcPr>
            <w:tcW w:w="978" w:type="dxa"/>
            <w:vAlign w:val="bottom"/>
          </w:tcPr>
          <w:p w14:paraId="3D79745A" w14:textId="4AC019FE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5,6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77718612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</w:pPr>
            <w:r w:rsidRPr="00E60CCC">
              <w:t xml:space="preserve">Уровень крайней </w:t>
            </w:r>
            <w:r w:rsidRPr="00E60CCC">
              <w:br/>
              <w:t>бедности</w:t>
            </w:r>
          </w:p>
        </w:tc>
      </w:tr>
      <w:tr w:rsidR="00CD1110" w:rsidRPr="00E60CCC" w14:paraId="1F2482C9" w14:textId="77777777" w:rsidTr="008C6CE6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54F79A9A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тере¾диги</w:t>
            </w:r>
          </w:p>
        </w:tc>
        <w:tc>
          <w:tcPr>
            <w:tcW w:w="978" w:type="dxa"/>
            <w:vAlign w:val="bottom"/>
          </w:tcPr>
          <w:p w14:paraId="39F2E781" w14:textId="34ABF7AF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2,7</w:t>
            </w:r>
          </w:p>
        </w:tc>
        <w:tc>
          <w:tcPr>
            <w:tcW w:w="978" w:type="dxa"/>
            <w:vAlign w:val="bottom"/>
          </w:tcPr>
          <w:p w14:paraId="36A8065F" w14:textId="5CB77EBE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2,0</w:t>
            </w:r>
          </w:p>
        </w:tc>
        <w:tc>
          <w:tcPr>
            <w:tcW w:w="978" w:type="dxa"/>
            <w:gridSpan w:val="2"/>
            <w:vAlign w:val="bottom"/>
          </w:tcPr>
          <w:p w14:paraId="6709416D" w14:textId="61D9436E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3,1</w:t>
            </w:r>
          </w:p>
        </w:tc>
        <w:tc>
          <w:tcPr>
            <w:tcW w:w="978" w:type="dxa"/>
            <w:gridSpan w:val="2"/>
            <w:vAlign w:val="bottom"/>
          </w:tcPr>
          <w:p w14:paraId="691FE769" w14:textId="07CE5704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7,0</w:t>
            </w:r>
          </w:p>
        </w:tc>
        <w:tc>
          <w:tcPr>
            <w:tcW w:w="978" w:type="dxa"/>
            <w:vAlign w:val="bottom"/>
          </w:tcPr>
          <w:p w14:paraId="07FD87CE" w14:textId="4AF46B54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6,5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244FA974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</w:pPr>
            <w:r w:rsidRPr="00E60CCC">
              <w:t>Глубина</w:t>
            </w:r>
            <w:r>
              <w:br/>
            </w:r>
            <w:r w:rsidRPr="00E60CCC">
              <w:t xml:space="preserve"> бедности</w:t>
            </w:r>
          </w:p>
        </w:tc>
      </w:tr>
      <w:tr w:rsidR="00CD1110" w:rsidRPr="00E60CCC" w14:paraId="5C3373A5" w14:textId="77777777" w:rsidTr="008C6CE6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56BA22F9" w14:textId="77777777" w:rsidR="00CD1110" w:rsidRPr="00E60CCC" w:rsidRDefault="00CD1110" w:rsidP="00CD111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курчтуулугу</w:t>
            </w:r>
            <w:proofErr w:type="spellEnd"/>
          </w:p>
        </w:tc>
        <w:tc>
          <w:tcPr>
            <w:tcW w:w="978" w:type="dxa"/>
            <w:vAlign w:val="bottom"/>
          </w:tcPr>
          <w:p w14:paraId="3DDC8F03" w14:textId="5B410ED8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0,6</w:t>
            </w:r>
          </w:p>
        </w:tc>
        <w:tc>
          <w:tcPr>
            <w:tcW w:w="978" w:type="dxa"/>
            <w:vAlign w:val="bottom"/>
          </w:tcPr>
          <w:p w14:paraId="516736C9" w14:textId="4FA7A53A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0,4</w:t>
            </w:r>
          </w:p>
        </w:tc>
        <w:tc>
          <w:tcPr>
            <w:tcW w:w="978" w:type="dxa"/>
            <w:gridSpan w:val="2"/>
            <w:vAlign w:val="bottom"/>
          </w:tcPr>
          <w:p w14:paraId="7FADAEE8" w14:textId="0D1BE066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0,7</w:t>
            </w:r>
          </w:p>
        </w:tc>
        <w:tc>
          <w:tcPr>
            <w:tcW w:w="978" w:type="dxa"/>
            <w:gridSpan w:val="2"/>
            <w:vAlign w:val="bottom"/>
          </w:tcPr>
          <w:p w14:paraId="451BFE15" w14:textId="1DD67DF9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2,1</w:t>
            </w:r>
          </w:p>
        </w:tc>
        <w:tc>
          <w:tcPr>
            <w:tcW w:w="978" w:type="dxa"/>
            <w:vAlign w:val="bottom"/>
          </w:tcPr>
          <w:p w14:paraId="5DEF3296" w14:textId="764D89AA" w:rsidR="00CD1110" w:rsidRPr="00375E3C" w:rsidRDefault="00CD1110" w:rsidP="00CD111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1,8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3C747EDB" w14:textId="77777777" w:rsidR="00CD1110" w:rsidRPr="00E60CCC" w:rsidRDefault="00CD1110" w:rsidP="00CD1110">
            <w:pPr>
              <w:pStyle w:val="a6"/>
              <w:widowControl w:val="0"/>
              <w:spacing w:before="20" w:after="20"/>
              <w:ind w:left="125" w:hanging="125"/>
              <w:jc w:val="left"/>
              <w:rPr>
                <w:rFonts w:ascii="Kyrghyz Times" w:hAnsi="Kyrghyz Times"/>
                <w:b w:val="0"/>
                <w:i/>
                <w:sz w:val="24"/>
              </w:rPr>
            </w:pPr>
            <w:r w:rsidRPr="00E60CCC">
              <w:rPr>
                <w:rFonts w:ascii="Kyrghyz Times" w:hAnsi="Kyrghyz Times"/>
                <w:b w:val="0"/>
                <w:i/>
                <w:sz w:val="24"/>
              </w:rPr>
              <w:t>Острота</w:t>
            </w:r>
            <w:r>
              <w:rPr>
                <w:rFonts w:ascii="Kyrghyz Times" w:hAnsi="Kyrghyz Times"/>
                <w:b w:val="0"/>
                <w:i/>
                <w:sz w:val="24"/>
              </w:rPr>
              <w:br/>
            </w:r>
            <w:r w:rsidRPr="00E60CCC">
              <w:rPr>
                <w:rFonts w:ascii="Kyrghyz Times" w:hAnsi="Kyrghyz Times"/>
                <w:b w:val="0"/>
                <w:i/>
                <w:sz w:val="24"/>
              </w:rPr>
              <w:t xml:space="preserve"> бедности</w:t>
            </w:r>
          </w:p>
        </w:tc>
      </w:tr>
      <w:tr w:rsidR="001D0702" w:rsidRPr="00E60CCC" w14:paraId="3A4B4CAE" w14:textId="77777777" w:rsidTr="008C6CE6">
        <w:tc>
          <w:tcPr>
            <w:tcW w:w="9854" w:type="dxa"/>
            <w:gridSpan w:val="9"/>
            <w:vAlign w:val="bottom"/>
          </w:tcPr>
          <w:p w14:paraId="3CE863D9" w14:textId="77777777" w:rsidR="001D0702" w:rsidRPr="00E60CCC" w:rsidRDefault="001D0702" w:rsidP="001D0702">
            <w:pPr>
              <w:pStyle w:val="a4"/>
              <w:widowControl w:val="0"/>
              <w:spacing w:before="20" w:after="20"/>
              <w:ind w:left="125" w:hanging="125"/>
              <w:jc w:val="center"/>
              <w:rPr>
                <w:szCs w:val="24"/>
              </w:rPr>
            </w:pPr>
            <w:proofErr w:type="spellStart"/>
            <w:r w:rsidRPr="00E60CCC">
              <w:rPr>
                <w:rFonts w:cs="Arial"/>
                <w:b/>
                <w:iCs/>
                <w:szCs w:val="24"/>
              </w:rPr>
              <w:t>Айыл</w:t>
            </w:r>
            <w:proofErr w:type="spellEnd"/>
            <w:r w:rsidRPr="00E60CCC">
              <w:rPr>
                <w:rFonts w:cs="Arial"/>
                <w:b/>
                <w:iCs/>
                <w:szCs w:val="24"/>
              </w:rPr>
              <w:t xml:space="preserve"> </w:t>
            </w:r>
            <w:proofErr w:type="spellStart"/>
            <w:r w:rsidRPr="00E60CCC">
              <w:rPr>
                <w:rFonts w:cs="Arial"/>
                <w:b/>
                <w:iCs/>
                <w:szCs w:val="24"/>
              </w:rPr>
              <w:t>жерлери</w:t>
            </w:r>
            <w:proofErr w:type="spellEnd"/>
            <w:r w:rsidRPr="00E60CCC">
              <w:rPr>
                <w:rFonts w:cs="Arial"/>
                <w:b/>
                <w:iCs/>
                <w:szCs w:val="24"/>
              </w:rPr>
              <w:t xml:space="preserve"> - Сельская местность</w:t>
            </w:r>
          </w:p>
        </w:tc>
      </w:tr>
      <w:tr w:rsidR="009D76B0" w:rsidRPr="00E60CCC" w14:paraId="215B50D7" w14:textId="77777777" w:rsidTr="0071622F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75C988AC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жалпы</w:t>
            </w:r>
            <w:proofErr w:type="spellEnd"/>
            <w:r w:rsidRPr="00E60CCC">
              <w:rPr>
                <w:i w:val="0"/>
              </w:rPr>
              <w:t xml:space="preserve"> де¾гээли</w:t>
            </w:r>
          </w:p>
        </w:tc>
        <w:tc>
          <w:tcPr>
            <w:tcW w:w="978" w:type="dxa"/>
            <w:vAlign w:val="bottom"/>
          </w:tcPr>
          <w:p w14:paraId="4F8D2A0A" w14:textId="6C395671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23,7</w:t>
            </w:r>
          </w:p>
        </w:tc>
        <w:tc>
          <w:tcPr>
            <w:tcW w:w="978" w:type="dxa"/>
            <w:vAlign w:val="bottom"/>
          </w:tcPr>
          <w:p w14:paraId="7592AFB3" w14:textId="5B6665A4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23,2</w:t>
            </w:r>
          </w:p>
        </w:tc>
        <w:tc>
          <w:tcPr>
            <w:tcW w:w="978" w:type="dxa"/>
            <w:gridSpan w:val="2"/>
            <w:vAlign w:val="bottom"/>
          </w:tcPr>
          <w:p w14:paraId="176B5FB7" w14:textId="3F01A7B6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29,3</w:t>
            </w:r>
          </w:p>
        </w:tc>
        <w:tc>
          <w:tcPr>
            <w:tcW w:w="978" w:type="dxa"/>
            <w:gridSpan w:val="2"/>
            <w:vAlign w:val="bottom"/>
          </w:tcPr>
          <w:p w14:paraId="0D43A25C" w14:textId="390CA9A0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33,3</w:t>
            </w:r>
          </w:p>
        </w:tc>
        <w:tc>
          <w:tcPr>
            <w:tcW w:w="978" w:type="dxa"/>
            <w:vAlign w:val="bottom"/>
          </w:tcPr>
          <w:p w14:paraId="76B863B5" w14:textId="2849DC89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32,6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1AD6111D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  <w:jc w:val="left"/>
            </w:pPr>
            <w:r w:rsidRPr="00E60CCC">
              <w:t>Общий уровень</w:t>
            </w:r>
            <w:r w:rsidRPr="00E60CCC">
              <w:br/>
              <w:t>бедности</w:t>
            </w:r>
          </w:p>
        </w:tc>
      </w:tr>
      <w:tr w:rsidR="009D76B0" w:rsidRPr="00E60CCC" w14:paraId="638299F6" w14:textId="77777777" w:rsidTr="0071622F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473910A3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акыркы</w:t>
            </w:r>
            <w:proofErr w:type="spellEnd"/>
            <w:r w:rsidRPr="00E60CCC">
              <w:rPr>
                <w:i w:val="0"/>
              </w:rPr>
              <w:t xml:space="preserve"> де¾гээли</w:t>
            </w:r>
          </w:p>
        </w:tc>
        <w:tc>
          <w:tcPr>
            <w:tcW w:w="978" w:type="dxa"/>
            <w:vAlign w:val="bottom"/>
          </w:tcPr>
          <w:p w14:paraId="73401075" w14:textId="3587A8B4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0,7</w:t>
            </w:r>
          </w:p>
        </w:tc>
        <w:tc>
          <w:tcPr>
            <w:tcW w:w="978" w:type="dxa"/>
            <w:vAlign w:val="bottom"/>
          </w:tcPr>
          <w:p w14:paraId="7BC45123" w14:textId="64CF819E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0,8</w:t>
            </w:r>
          </w:p>
        </w:tc>
        <w:tc>
          <w:tcPr>
            <w:tcW w:w="978" w:type="dxa"/>
            <w:gridSpan w:val="2"/>
            <w:vAlign w:val="bottom"/>
          </w:tcPr>
          <w:p w14:paraId="356996A3" w14:textId="7E430AA9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1,2</w:t>
            </w:r>
          </w:p>
        </w:tc>
        <w:tc>
          <w:tcPr>
            <w:tcW w:w="978" w:type="dxa"/>
            <w:gridSpan w:val="2"/>
            <w:vAlign w:val="bottom"/>
          </w:tcPr>
          <w:p w14:paraId="2EC4CCD9" w14:textId="3FF959CF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5,3</w:t>
            </w:r>
          </w:p>
        </w:tc>
        <w:tc>
          <w:tcPr>
            <w:tcW w:w="978" w:type="dxa"/>
            <w:vAlign w:val="bottom"/>
          </w:tcPr>
          <w:p w14:paraId="4EF36E4F" w14:textId="34DC3D95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6,2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6BDB9F7E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  <w:jc w:val="left"/>
            </w:pPr>
            <w:r w:rsidRPr="00E60CCC">
              <w:t xml:space="preserve">Уровень крайней </w:t>
            </w:r>
            <w:r w:rsidRPr="00E60CCC">
              <w:br/>
              <w:t>бедности</w:t>
            </w:r>
          </w:p>
        </w:tc>
      </w:tr>
      <w:tr w:rsidR="009D76B0" w:rsidRPr="00E60CCC" w14:paraId="61FF411C" w14:textId="77777777" w:rsidTr="006F4081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24594F81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тере¾диги</w:t>
            </w:r>
          </w:p>
        </w:tc>
        <w:tc>
          <w:tcPr>
            <w:tcW w:w="978" w:type="dxa"/>
            <w:vAlign w:val="bottom"/>
          </w:tcPr>
          <w:p w14:paraId="114BD93D" w14:textId="4BD302D1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4,2</w:t>
            </w:r>
          </w:p>
        </w:tc>
        <w:tc>
          <w:tcPr>
            <w:tcW w:w="978" w:type="dxa"/>
            <w:vAlign w:val="bottom"/>
          </w:tcPr>
          <w:p w14:paraId="25D9B6AE" w14:textId="5AA9CEA3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4,0</w:t>
            </w:r>
          </w:p>
        </w:tc>
        <w:tc>
          <w:tcPr>
            <w:tcW w:w="978" w:type="dxa"/>
            <w:gridSpan w:val="2"/>
            <w:vAlign w:val="bottom"/>
          </w:tcPr>
          <w:p w14:paraId="2C41E98F" w14:textId="3E3077E6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5,1</w:t>
            </w:r>
          </w:p>
        </w:tc>
        <w:tc>
          <w:tcPr>
            <w:tcW w:w="978" w:type="dxa"/>
            <w:gridSpan w:val="2"/>
            <w:vAlign w:val="bottom"/>
          </w:tcPr>
          <w:p w14:paraId="77A9DD33" w14:textId="62EDB662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375E3C">
              <w:rPr>
                <w:rFonts w:ascii="Kyrghyz Times" w:hAnsi="Kyrghyz Times"/>
                <w:sz w:val="24"/>
                <w:lang w:val="en-US"/>
              </w:rPr>
              <w:t>6,4</w:t>
            </w:r>
          </w:p>
        </w:tc>
        <w:tc>
          <w:tcPr>
            <w:tcW w:w="978" w:type="dxa"/>
            <w:vAlign w:val="bottom"/>
          </w:tcPr>
          <w:p w14:paraId="4A97EDF4" w14:textId="03BDC5F7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7,0</w:t>
            </w:r>
          </w:p>
        </w:tc>
        <w:tc>
          <w:tcPr>
            <w:tcW w:w="2447" w:type="dxa"/>
            <w:tcBorders>
              <w:left w:val="double" w:sz="6" w:space="0" w:color="auto"/>
            </w:tcBorders>
            <w:vAlign w:val="bottom"/>
          </w:tcPr>
          <w:p w14:paraId="4190905E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</w:pPr>
            <w:r w:rsidRPr="00E60CCC">
              <w:t>Глубина</w:t>
            </w:r>
            <w:r>
              <w:br/>
            </w:r>
            <w:r w:rsidRPr="00E60CCC">
              <w:t xml:space="preserve"> бедности</w:t>
            </w:r>
          </w:p>
        </w:tc>
      </w:tr>
      <w:tr w:rsidR="009D76B0" w:rsidRPr="00E60CCC" w14:paraId="31D512CE" w14:textId="77777777" w:rsidTr="006F4081">
        <w:tc>
          <w:tcPr>
            <w:tcW w:w="2517" w:type="dxa"/>
            <w:tcBorders>
              <w:right w:val="double" w:sz="6" w:space="0" w:color="auto"/>
            </w:tcBorders>
            <w:vAlign w:val="bottom"/>
          </w:tcPr>
          <w:p w14:paraId="1871BCA5" w14:textId="77777777" w:rsidR="009D76B0" w:rsidRPr="00E60CCC" w:rsidRDefault="009D76B0" w:rsidP="009D76B0">
            <w:pPr>
              <w:pStyle w:val="a4"/>
              <w:widowControl w:val="0"/>
              <w:spacing w:before="20" w:after="20"/>
              <w:ind w:left="125" w:hanging="125"/>
              <w:jc w:val="left"/>
              <w:rPr>
                <w:i w:val="0"/>
              </w:rPr>
            </w:pPr>
            <w:proofErr w:type="spellStart"/>
            <w:r w:rsidRPr="00E60CCC">
              <w:rPr>
                <w:i w:val="0"/>
              </w:rPr>
              <w:t>Кедейчиликтин</w:t>
            </w:r>
            <w:proofErr w:type="spellEnd"/>
            <w:r w:rsidRPr="00E60CCC">
              <w:rPr>
                <w:i w:val="0"/>
              </w:rPr>
              <w:t xml:space="preserve"> </w:t>
            </w:r>
            <w:proofErr w:type="spellStart"/>
            <w:r w:rsidRPr="00E60CCC">
              <w:rPr>
                <w:i w:val="0"/>
              </w:rPr>
              <w:t>курчтуулугу</w:t>
            </w:r>
            <w:proofErr w:type="spellEnd"/>
          </w:p>
        </w:tc>
        <w:tc>
          <w:tcPr>
            <w:tcW w:w="978" w:type="dxa"/>
            <w:vAlign w:val="bottom"/>
          </w:tcPr>
          <w:p w14:paraId="5E5EC7E0" w14:textId="60914403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1,1</w:t>
            </w:r>
          </w:p>
        </w:tc>
        <w:tc>
          <w:tcPr>
            <w:tcW w:w="978" w:type="dxa"/>
            <w:vAlign w:val="bottom"/>
          </w:tcPr>
          <w:p w14:paraId="7526D695" w14:textId="3A52454D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1,1</w:t>
            </w:r>
          </w:p>
        </w:tc>
        <w:tc>
          <w:tcPr>
            <w:tcW w:w="978" w:type="dxa"/>
            <w:gridSpan w:val="2"/>
            <w:vAlign w:val="bottom"/>
          </w:tcPr>
          <w:p w14:paraId="6E02F5C8" w14:textId="110D063A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  <w:lang w:val="ky-KG"/>
              </w:rPr>
              <w:t>1,</w:t>
            </w:r>
            <w:r w:rsidRPr="00375E3C">
              <w:rPr>
                <w:rFonts w:ascii="Kyrghyz Times" w:hAnsi="Kyrghyz Times"/>
                <w:sz w:val="24"/>
              </w:rPr>
              <w:t>4</w:t>
            </w: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bottom"/>
          </w:tcPr>
          <w:p w14:paraId="029BE9FA" w14:textId="17BD752D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1,9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326BDA16" w14:textId="23AE289C" w:rsidR="009D76B0" w:rsidRPr="00375E3C" w:rsidRDefault="009D76B0" w:rsidP="009D76B0">
            <w:pPr>
              <w:widowControl w:val="0"/>
              <w:spacing w:before="20" w:after="20"/>
              <w:jc w:val="right"/>
              <w:rPr>
                <w:rFonts w:ascii="Kyrghyz Times" w:hAnsi="Kyrghyz Times"/>
                <w:sz w:val="24"/>
              </w:rPr>
            </w:pPr>
            <w:r w:rsidRPr="00375E3C">
              <w:rPr>
                <w:rFonts w:ascii="Kyrghyz Times" w:hAnsi="Kyrghyz Times"/>
                <w:sz w:val="24"/>
              </w:rPr>
              <w:t>2,1</w:t>
            </w:r>
            <w:bookmarkStart w:id="10" w:name="_GoBack"/>
            <w:bookmarkEnd w:id="10"/>
          </w:p>
        </w:tc>
        <w:tc>
          <w:tcPr>
            <w:tcW w:w="2447" w:type="dxa"/>
            <w:tcBorders>
              <w:left w:val="double" w:sz="6" w:space="0" w:color="auto"/>
              <w:bottom w:val="single" w:sz="4" w:space="0" w:color="auto"/>
            </w:tcBorders>
            <w:vAlign w:val="bottom"/>
          </w:tcPr>
          <w:p w14:paraId="6E9A55A8" w14:textId="77777777" w:rsidR="009D76B0" w:rsidRPr="00E60CCC" w:rsidRDefault="009D76B0" w:rsidP="009D76B0">
            <w:pPr>
              <w:pStyle w:val="a6"/>
              <w:widowControl w:val="0"/>
              <w:spacing w:before="20" w:after="20"/>
              <w:ind w:left="125" w:hanging="125"/>
              <w:jc w:val="left"/>
              <w:rPr>
                <w:rFonts w:ascii="Kyrghyz Times" w:hAnsi="Kyrghyz Times"/>
                <w:b w:val="0"/>
                <w:i/>
                <w:sz w:val="24"/>
              </w:rPr>
            </w:pPr>
            <w:r w:rsidRPr="00E60CCC">
              <w:rPr>
                <w:rFonts w:ascii="Kyrghyz Times" w:hAnsi="Kyrghyz Times"/>
                <w:b w:val="0"/>
                <w:i/>
                <w:sz w:val="24"/>
              </w:rPr>
              <w:t>Острота</w:t>
            </w:r>
            <w:r>
              <w:rPr>
                <w:rFonts w:ascii="Kyrghyz Times" w:hAnsi="Kyrghyz Times"/>
                <w:b w:val="0"/>
                <w:i/>
                <w:sz w:val="24"/>
              </w:rPr>
              <w:br/>
            </w:r>
            <w:r w:rsidRPr="00E60CCC">
              <w:rPr>
                <w:rFonts w:ascii="Kyrghyz Times" w:hAnsi="Kyrghyz Times"/>
                <w:b w:val="0"/>
                <w:i/>
                <w:sz w:val="24"/>
              </w:rPr>
              <w:t xml:space="preserve"> бедности</w:t>
            </w:r>
          </w:p>
        </w:tc>
      </w:tr>
      <w:tr w:rsidR="001D0702" w:rsidRPr="004F24BB" w14:paraId="21D26331" w14:textId="77777777" w:rsidTr="003D7A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776" w:type="dxa"/>
            <w:gridSpan w:val="4"/>
            <w:tcBorders>
              <w:top w:val="single" w:sz="4" w:space="0" w:color="auto"/>
            </w:tcBorders>
            <w:vAlign w:val="bottom"/>
          </w:tcPr>
          <w:p w14:paraId="563F3D94" w14:textId="77777777" w:rsidR="001D0702" w:rsidRPr="004F24BB" w:rsidRDefault="001D0702" w:rsidP="001D0702">
            <w:pPr>
              <w:ind w:left="113" w:hanging="113"/>
              <w:rPr>
                <w:rFonts w:ascii="Kyrghyz Times" w:hAnsi="Kyrghyz Times"/>
              </w:rPr>
            </w:pPr>
            <w:r w:rsidRPr="004F24BB">
              <w:rPr>
                <w:rFonts w:ascii="Kyrghyz Times" w:hAnsi="Kyrghyz Times"/>
                <w:vertAlign w:val="superscript"/>
              </w:rPr>
              <w:t>1</w:t>
            </w:r>
            <w:r w:rsidRPr="004F24BB">
              <w:rPr>
                <w:rFonts w:ascii="Kyrghyz Times" w:hAnsi="Kyrghyz Times"/>
              </w:rPr>
              <w:t xml:space="preserve">Ій </w:t>
            </w:r>
            <w:proofErr w:type="spellStart"/>
            <w:r w:rsidRPr="004F24BB">
              <w:rPr>
                <w:rFonts w:ascii="Kyrghyz Times" w:hAnsi="Kyrghyz Times"/>
              </w:rPr>
              <w:t>чарбанын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бюджетине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жана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жумушчу</w:t>
            </w:r>
            <w:proofErr w:type="spellEnd"/>
            <w:r w:rsidRPr="004F24BB">
              <w:rPr>
                <w:rFonts w:ascii="Kyrghyz Times" w:hAnsi="Kyrghyz Times"/>
              </w:rPr>
              <w:t xml:space="preserve"> к³ч³н¼ </w:t>
            </w:r>
            <w:proofErr w:type="spellStart"/>
            <w:r w:rsidRPr="004F24BB">
              <w:rPr>
                <w:rFonts w:ascii="Kyrghyz Times" w:hAnsi="Kyrghyz Times"/>
              </w:rPr>
              <w:t>интеграцияланган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тандалма</w:t>
            </w:r>
            <w:proofErr w:type="spellEnd"/>
            <w:r w:rsidRPr="004F24BB">
              <w:rPr>
                <w:rFonts w:ascii="Kyrghyz Times" w:hAnsi="Kyrghyz Times"/>
              </w:rPr>
              <w:t xml:space="preserve"> изилд¼¼ ж³рг³з³³н³н </w:t>
            </w:r>
            <w:proofErr w:type="spellStart"/>
            <w:r w:rsidRPr="004F24BB">
              <w:rPr>
                <w:rFonts w:ascii="Kyrghyz Times" w:hAnsi="Kyrghyz Times"/>
              </w:rPr>
              <w:t>маалыматтары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боюнча</w:t>
            </w:r>
            <w:proofErr w:type="spellEnd"/>
            <w:r w:rsidRPr="004F24BB">
              <w:rPr>
                <w:rFonts w:ascii="Kyrghyz Times" w:hAnsi="Kyrghyz Times"/>
              </w:rPr>
              <w:t>.</w:t>
            </w:r>
          </w:p>
        </w:tc>
        <w:tc>
          <w:tcPr>
            <w:tcW w:w="1267" w:type="dxa"/>
            <w:gridSpan w:val="2"/>
            <w:vAlign w:val="bottom"/>
          </w:tcPr>
          <w:p w14:paraId="532A4150" w14:textId="77777777" w:rsidR="001D0702" w:rsidRPr="004F24BB" w:rsidRDefault="001D0702" w:rsidP="001D0702">
            <w:pPr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3811" w:type="dxa"/>
            <w:gridSpan w:val="3"/>
            <w:vAlign w:val="bottom"/>
          </w:tcPr>
          <w:p w14:paraId="17187F25" w14:textId="77777777" w:rsidR="001D0702" w:rsidRPr="004F24BB" w:rsidRDefault="001D0702" w:rsidP="001D0702">
            <w:pPr>
              <w:ind w:left="113" w:hanging="113"/>
              <w:rPr>
                <w:rStyle w:val="a3"/>
                <w:rFonts w:ascii="Kyrghyz Times" w:hAnsi="Kyrghyz Times"/>
                <w:i/>
              </w:rPr>
            </w:pPr>
            <w:r w:rsidRPr="004F24BB">
              <w:rPr>
                <w:rFonts w:ascii="Kyrghyz Times" w:hAnsi="Kyrghyz Times"/>
                <w:i/>
                <w:iCs/>
                <w:vertAlign w:val="superscript"/>
              </w:rPr>
              <w:t>1</w:t>
            </w:r>
            <w:r w:rsidRPr="004F24BB">
              <w:rPr>
                <w:rFonts w:ascii="Kyrghyz Times" w:hAnsi="Kyrghyz Times"/>
                <w:i/>
                <w:iCs/>
              </w:rPr>
              <w:t xml:space="preserve">По данным интегрированного </w:t>
            </w:r>
            <w:r w:rsidRPr="004F24BB">
              <w:rPr>
                <w:rFonts w:ascii="Kyrghyz Times" w:hAnsi="Kyrghyz Times"/>
                <w:i/>
                <w:iCs/>
              </w:rPr>
              <w:br/>
              <w:t xml:space="preserve">выборочного обследования бюджетов </w:t>
            </w:r>
            <w:r w:rsidRPr="004F24BB">
              <w:rPr>
                <w:rFonts w:ascii="Kyrghyz Times" w:hAnsi="Kyrghyz Times"/>
                <w:i/>
                <w:iCs/>
              </w:rPr>
              <w:br/>
              <w:t>домашних хозяйств и рабочей силы.</w:t>
            </w:r>
          </w:p>
        </w:tc>
      </w:tr>
    </w:tbl>
    <w:p w14:paraId="1F3423D9" w14:textId="77777777" w:rsidR="0013706B" w:rsidRPr="00CB78F3" w:rsidRDefault="0013706B">
      <w:pPr>
        <w:rPr>
          <w:rFonts w:ascii="Kyrghyz Times" w:hAnsi="Kyrghyz Times"/>
        </w:rPr>
      </w:pPr>
    </w:p>
    <w:sectPr w:rsidR="0013706B" w:rsidRPr="00CB78F3" w:rsidSect="009C3B3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3DE34" w14:textId="77777777" w:rsidR="0088082B" w:rsidRDefault="0088082B" w:rsidP="003E35A3">
      <w:r>
        <w:separator/>
      </w:r>
    </w:p>
  </w:endnote>
  <w:endnote w:type="continuationSeparator" w:id="0">
    <w:p w14:paraId="40313925" w14:textId="77777777" w:rsidR="0088082B" w:rsidRDefault="0088082B" w:rsidP="003E3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1623"/>
      <w:gridCol w:w="8015"/>
    </w:tblGrid>
    <w:tr w:rsidR="00F52588" w14:paraId="78535FB5" w14:textId="77777777" w:rsidTr="00B7520A">
      <w:tc>
        <w:tcPr>
          <w:tcW w:w="842" w:type="pct"/>
        </w:tcPr>
        <w:p w14:paraId="47298E10" w14:textId="3565D7FA" w:rsidR="00F52588" w:rsidRPr="002B3E04" w:rsidRDefault="00F52588" w:rsidP="002B3E04">
          <w:pPr>
            <w:pStyle w:val="af"/>
          </w:pPr>
          <w:r>
            <w:rPr>
              <w:rFonts w:ascii="Kyrghyz Times" w:hAnsi="Kyrghyz Times"/>
              <w:sz w:val="24"/>
            </w:rPr>
            <w:fldChar w:fldCharType="begin"/>
          </w:r>
          <w:r>
            <w:rPr>
              <w:rFonts w:ascii="Kyrghyz Times" w:hAnsi="Kyrghyz Times"/>
              <w:sz w:val="24"/>
            </w:rPr>
            <w:instrText xml:space="preserve"> PAGE </w:instrText>
          </w:r>
          <w:r>
            <w:rPr>
              <w:rFonts w:ascii="Kyrghyz Times" w:hAnsi="Kyrghyz Times"/>
              <w:sz w:val="24"/>
            </w:rPr>
            <w:fldChar w:fldCharType="separate"/>
          </w:r>
          <w:r w:rsidR="00375E3C">
            <w:rPr>
              <w:rFonts w:ascii="Kyrghyz Times" w:hAnsi="Kyrghyz Times"/>
              <w:noProof/>
              <w:sz w:val="24"/>
            </w:rPr>
            <w:t>112</w:t>
          </w:r>
          <w:r>
            <w:rPr>
              <w:rFonts w:ascii="Kyrghyz Times" w:hAnsi="Kyrghyz Times"/>
              <w:sz w:val="24"/>
            </w:rPr>
            <w:fldChar w:fldCharType="end"/>
          </w:r>
        </w:p>
      </w:tc>
      <w:tc>
        <w:tcPr>
          <w:tcW w:w="4158" w:type="pct"/>
        </w:tcPr>
        <w:p w14:paraId="1D69A108" w14:textId="203BE8FC" w:rsidR="002D0D5E" w:rsidRPr="00435F44" w:rsidRDefault="00F52588" w:rsidP="002B3E04">
          <w:pPr>
            <w:pStyle w:val="af"/>
            <w:jc w:val="right"/>
            <w:rPr>
              <w:rFonts w:ascii="Kyrghyz Times" w:hAnsi="Kyrghyz Times"/>
              <w:sz w:val="24"/>
            </w:rPr>
          </w:pPr>
          <w:proofErr w:type="spellStart"/>
          <w:r>
            <w:rPr>
              <w:rFonts w:ascii="Kyrghyz Times" w:hAnsi="Kyrghyz Times"/>
              <w:sz w:val="24"/>
            </w:rPr>
            <w:t>Улуттук</w:t>
          </w:r>
          <w:proofErr w:type="spellEnd"/>
          <w:r>
            <w:rPr>
              <w:rFonts w:ascii="Kyrghyz Times" w:hAnsi="Kyrghyz Times"/>
              <w:sz w:val="24"/>
            </w:rPr>
            <w:t xml:space="preserve"> статистика </w:t>
          </w:r>
          <w:proofErr w:type="spellStart"/>
          <w:r>
            <w:rPr>
              <w:rFonts w:ascii="Kyrghyz Times" w:hAnsi="Kyrghyz Times"/>
              <w:sz w:val="24"/>
            </w:rPr>
            <w:t>комитети</w:t>
          </w:r>
          <w:proofErr w:type="spellEnd"/>
          <w:r>
            <w:rPr>
              <w:rFonts w:ascii="Kyrghyz Times" w:hAnsi="Kyrghyz Times"/>
              <w:sz w:val="24"/>
            </w:rPr>
            <w:t xml:space="preserve">, Кыргызстан </w:t>
          </w:r>
          <w:proofErr w:type="spellStart"/>
          <w:r>
            <w:rPr>
              <w:rFonts w:ascii="Kyrghyz Times" w:hAnsi="Kyrghyz Times"/>
              <w:sz w:val="24"/>
            </w:rPr>
            <w:t>цифраларда</w:t>
          </w:r>
          <w:proofErr w:type="spellEnd"/>
          <w:r>
            <w:rPr>
              <w:rFonts w:ascii="Kyrghyz Times" w:hAnsi="Kyrghyz Times"/>
              <w:sz w:val="24"/>
              <w:lang w:val="ky-KG"/>
            </w:rPr>
            <w:t xml:space="preserve"> </w:t>
          </w:r>
          <w:r>
            <w:rPr>
              <w:rFonts w:ascii="Kyrghyz Times" w:hAnsi="Kyrghyz Times"/>
              <w:sz w:val="24"/>
            </w:rPr>
            <w:t>20</w:t>
          </w:r>
          <w:r w:rsidRPr="00435F44">
            <w:rPr>
              <w:rFonts w:ascii="Kyrghyz Times" w:hAnsi="Kyrghyz Times"/>
              <w:sz w:val="24"/>
            </w:rPr>
            <w:t>2</w:t>
          </w:r>
          <w:r w:rsidR="002B3E04">
            <w:rPr>
              <w:rFonts w:ascii="Kyrghyz Times" w:hAnsi="Kyrghyz Times"/>
              <w:sz w:val="24"/>
            </w:rPr>
            <w:t>3</w:t>
          </w:r>
        </w:p>
      </w:tc>
    </w:tr>
  </w:tbl>
  <w:p w14:paraId="318B9E9D" w14:textId="77777777" w:rsidR="00E3280A" w:rsidRDefault="00E3280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372868"/>
      <w:docPartObj>
        <w:docPartGallery w:val="Page Numbers (Bottom of Page)"/>
        <w:docPartUnique/>
      </w:docPartObj>
    </w:sdtPr>
    <w:sdtEndPr/>
    <w:sdtContent>
      <w:p w14:paraId="35A04273" w14:textId="77777777" w:rsidR="00F52588" w:rsidRDefault="00F52588">
        <w:pPr>
          <w:pStyle w:val="af"/>
          <w:jc w:val="right"/>
        </w:pPr>
      </w:p>
      <w:tbl>
        <w:tblPr>
          <w:tblW w:w="0" w:type="auto"/>
          <w:tblLayout w:type="fixed"/>
          <w:tblLook w:val="0000" w:firstRow="0" w:lastRow="0" w:firstColumn="0" w:lastColumn="0" w:noHBand="0" w:noVBand="0"/>
        </w:tblPr>
        <w:tblGrid>
          <w:gridCol w:w="9039"/>
          <w:gridCol w:w="708"/>
        </w:tblGrid>
        <w:tr w:rsidR="00F52588" w14:paraId="5E496C9D" w14:textId="77777777" w:rsidTr="00F6056A">
          <w:tc>
            <w:tcPr>
              <w:tcW w:w="9039" w:type="dxa"/>
            </w:tcPr>
            <w:p w14:paraId="60221084" w14:textId="50AF3C78" w:rsidR="00F52588" w:rsidRPr="00B52052" w:rsidRDefault="00F52588" w:rsidP="002B3E04">
              <w:pPr>
                <w:pStyle w:val="af"/>
                <w:rPr>
                  <w:rFonts w:ascii="Kyrghyz Times" w:hAnsi="Kyrghyz Times"/>
                  <w:i/>
                  <w:sz w:val="24"/>
                </w:rPr>
              </w:pPr>
              <w:r>
                <w:rPr>
                  <w:rFonts w:ascii="Kyrghyz Times" w:hAnsi="Kyrghyz Times"/>
                  <w:i/>
                  <w:sz w:val="24"/>
                </w:rPr>
                <w:t>Национальный статистический комитет, Кыргызстан в цифрах 20</w:t>
              </w:r>
              <w:r w:rsidRPr="00691AC1">
                <w:rPr>
                  <w:rFonts w:ascii="Kyrghyz Times" w:hAnsi="Kyrghyz Times"/>
                  <w:i/>
                  <w:sz w:val="24"/>
                </w:rPr>
                <w:t>2</w:t>
              </w:r>
              <w:r w:rsidR="002B3E04">
                <w:rPr>
                  <w:rFonts w:ascii="Kyrghyz Times" w:hAnsi="Kyrghyz Times"/>
                  <w:i/>
                  <w:sz w:val="24"/>
                </w:rPr>
                <w:t>3</w:t>
              </w:r>
            </w:p>
          </w:tc>
          <w:tc>
            <w:tcPr>
              <w:tcW w:w="708" w:type="dxa"/>
            </w:tcPr>
            <w:p w14:paraId="15E07085" w14:textId="77777777" w:rsidR="00F52588" w:rsidRDefault="00F52588" w:rsidP="00F52588">
              <w:pPr>
                <w:pStyle w:val="af"/>
                <w:jc w:val="right"/>
                <w:rPr>
                  <w:rFonts w:ascii="Kyrghyz Times" w:hAnsi="Kyrghyz Times"/>
                  <w:sz w:val="24"/>
                </w:rPr>
              </w:pPr>
              <w:r>
                <w:rPr>
                  <w:rFonts w:ascii="Kyrghyz Times" w:hAnsi="Kyrghyz Times"/>
                  <w:sz w:val="24"/>
                </w:rPr>
                <w:fldChar w:fldCharType="begin"/>
              </w:r>
              <w:r>
                <w:rPr>
                  <w:rFonts w:ascii="Kyrghyz Times" w:hAnsi="Kyrghyz Times"/>
                  <w:sz w:val="24"/>
                </w:rPr>
                <w:instrText xml:space="preserve"> PAGE </w:instrText>
              </w:r>
              <w:r>
                <w:rPr>
                  <w:rFonts w:ascii="Kyrghyz Times" w:hAnsi="Kyrghyz Times"/>
                  <w:sz w:val="24"/>
                </w:rPr>
                <w:fldChar w:fldCharType="separate"/>
              </w:r>
              <w:r w:rsidR="00375E3C">
                <w:rPr>
                  <w:rFonts w:ascii="Kyrghyz Times" w:hAnsi="Kyrghyz Times"/>
                  <w:noProof/>
                  <w:sz w:val="24"/>
                </w:rPr>
                <w:t>113</w:t>
              </w:r>
              <w:r>
                <w:rPr>
                  <w:rFonts w:ascii="Kyrghyz Times" w:hAnsi="Kyrghyz Times"/>
                  <w:sz w:val="24"/>
                </w:rPr>
                <w:fldChar w:fldCharType="end"/>
              </w:r>
            </w:p>
          </w:tc>
        </w:tr>
      </w:tbl>
      <w:p w14:paraId="41D8BC1F" w14:textId="77777777" w:rsidR="003E35A3" w:rsidRDefault="00375E3C">
        <w:pPr>
          <w:pStyle w:val="af"/>
          <w:jc w:val="right"/>
        </w:pPr>
      </w:p>
    </w:sdtContent>
  </w:sdt>
  <w:p w14:paraId="32B5B91E" w14:textId="77777777" w:rsidR="003E35A3" w:rsidRDefault="003E35A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82AE5" w14:textId="77777777" w:rsidR="0088082B" w:rsidRDefault="0088082B" w:rsidP="003E35A3">
      <w:r>
        <w:separator/>
      </w:r>
    </w:p>
  </w:footnote>
  <w:footnote w:type="continuationSeparator" w:id="0">
    <w:p w14:paraId="1C313A38" w14:textId="77777777" w:rsidR="0088082B" w:rsidRDefault="0088082B" w:rsidP="003E3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06E54" w14:textId="77777777" w:rsidR="00F52588" w:rsidRDefault="00F52588" w:rsidP="00F52588">
    <w:pPr>
      <w:pStyle w:val="ad"/>
      <w:pBdr>
        <w:bottom w:val="single" w:sz="4" w:space="1" w:color="auto"/>
      </w:pBdr>
      <w:jc w:val="center"/>
      <w:rPr>
        <w:rFonts w:ascii="Kyrghyz Times" w:hAnsi="Kyrghyz Times"/>
        <w:caps/>
        <w:sz w:val="22"/>
      </w:rPr>
    </w:pPr>
    <w:r>
      <w:rPr>
        <w:rFonts w:ascii="Kyrghyz Times" w:hAnsi="Kyrghyz Times"/>
        <w:caps/>
        <w:sz w:val="22"/>
      </w:rPr>
      <w:t>калктын жашоо де½гээли</w:t>
    </w:r>
  </w:p>
  <w:p w14:paraId="3C2561DC" w14:textId="77777777" w:rsidR="00E3280A" w:rsidRDefault="00E3280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747E1" w14:textId="77777777" w:rsidR="00E3280A" w:rsidRDefault="00E3280A" w:rsidP="00E3280A">
    <w:pPr>
      <w:pStyle w:val="ad"/>
      <w:pBdr>
        <w:bottom w:val="single" w:sz="4" w:space="1" w:color="auto"/>
      </w:pBdr>
      <w:jc w:val="center"/>
      <w:rPr>
        <w:rFonts w:ascii="Kyrghyz Times" w:hAnsi="Kyrghyz Times"/>
        <w:i/>
        <w:caps/>
        <w:sz w:val="22"/>
      </w:rPr>
    </w:pPr>
    <w:r>
      <w:rPr>
        <w:rFonts w:ascii="Kyrghyz Times" w:hAnsi="Kyrghyz Times"/>
        <w:i/>
        <w:caps/>
        <w:sz w:val="22"/>
      </w:rPr>
      <w:t>уровень жизни населения</w:t>
    </w:r>
  </w:p>
  <w:p w14:paraId="15FD8737" w14:textId="77777777" w:rsidR="00E3280A" w:rsidRDefault="00E3280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70D"/>
    <w:rsid w:val="0000242C"/>
    <w:rsid w:val="00020F16"/>
    <w:rsid w:val="00035030"/>
    <w:rsid w:val="000362B9"/>
    <w:rsid w:val="00054020"/>
    <w:rsid w:val="000571DF"/>
    <w:rsid w:val="0007616C"/>
    <w:rsid w:val="000C18C9"/>
    <w:rsid w:val="000C716C"/>
    <w:rsid w:val="000F38C1"/>
    <w:rsid w:val="0013706B"/>
    <w:rsid w:val="00187F0B"/>
    <w:rsid w:val="001A2F59"/>
    <w:rsid w:val="001B70BC"/>
    <w:rsid w:val="001D0702"/>
    <w:rsid w:val="001F3985"/>
    <w:rsid w:val="00205A2E"/>
    <w:rsid w:val="00231B80"/>
    <w:rsid w:val="00251DE1"/>
    <w:rsid w:val="002717FC"/>
    <w:rsid w:val="002B3E04"/>
    <w:rsid w:val="002B5D41"/>
    <w:rsid w:val="002D0D5E"/>
    <w:rsid w:val="002E6D3F"/>
    <w:rsid w:val="003112CB"/>
    <w:rsid w:val="00315DD9"/>
    <w:rsid w:val="00375E3C"/>
    <w:rsid w:val="00386252"/>
    <w:rsid w:val="003C65A5"/>
    <w:rsid w:val="003E35A3"/>
    <w:rsid w:val="004038FA"/>
    <w:rsid w:val="00412B1D"/>
    <w:rsid w:val="004449A0"/>
    <w:rsid w:val="0044789A"/>
    <w:rsid w:val="00451CDD"/>
    <w:rsid w:val="00471436"/>
    <w:rsid w:val="00477845"/>
    <w:rsid w:val="00482122"/>
    <w:rsid w:val="004869C1"/>
    <w:rsid w:val="004C5D92"/>
    <w:rsid w:val="004E18F1"/>
    <w:rsid w:val="004F2CA4"/>
    <w:rsid w:val="00581DE0"/>
    <w:rsid w:val="005956BA"/>
    <w:rsid w:val="005C7885"/>
    <w:rsid w:val="005C7F9C"/>
    <w:rsid w:val="00600D39"/>
    <w:rsid w:val="00630042"/>
    <w:rsid w:val="00653E67"/>
    <w:rsid w:val="00662320"/>
    <w:rsid w:val="00666ED2"/>
    <w:rsid w:val="006B371A"/>
    <w:rsid w:val="006C2D87"/>
    <w:rsid w:val="006F4081"/>
    <w:rsid w:val="0071622F"/>
    <w:rsid w:val="00741A1B"/>
    <w:rsid w:val="00746226"/>
    <w:rsid w:val="00764827"/>
    <w:rsid w:val="00770B73"/>
    <w:rsid w:val="007B6B23"/>
    <w:rsid w:val="007D285D"/>
    <w:rsid w:val="007D751A"/>
    <w:rsid w:val="00860D4B"/>
    <w:rsid w:val="008778D8"/>
    <w:rsid w:val="0088082B"/>
    <w:rsid w:val="008C3AA2"/>
    <w:rsid w:val="0092276A"/>
    <w:rsid w:val="00935291"/>
    <w:rsid w:val="00985DEB"/>
    <w:rsid w:val="009C2BD7"/>
    <w:rsid w:val="009C3B38"/>
    <w:rsid w:val="009C502F"/>
    <w:rsid w:val="009D7053"/>
    <w:rsid w:val="009D76B0"/>
    <w:rsid w:val="00A035BE"/>
    <w:rsid w:val="00A03799"/>
    <w:rsid w:val="00A0602B"/>
    <w:rsid w:val="00A34B4F"/>
    <w:rsid w:val="00A470B3"/>
    <w:rsid w:val="00AA2FFC"/>
    <w:rsid w:val="00AC4C0C"/>
    <w:rsid w:val="00B01B23"/>
    <w:rsid w:val="00B22855"/>
    <w:rsid w:val="00B52052"/>
    <w:rsid w:val="00B5570D"/>
    <w:rsid w:val="00B67F03"/>
    <w:rsid w:val="00B70412"/>
    <w:rsid w:val="00B7520A"/>
    <w:rsid w:val="00B800D4"/>
    <w:rsid w:val="00BD314A"/>
    <w:rsid w:val="00BE3984"/>
    <w:rsid w:val="00C06FC7"/>
    <w:rsid w:val="00C76991"/>
    <w:rsid w:val="00CA2351"/>
    <w:rsid w:val="00CB78F3"/>
    <w:rsid w:val="00CC403E"/>
    <w:rsid w:val="00CC438F"/>
    <w:rsid w:val="00CD1110"/>
    <w:rsid w:val="00D24680"/>
    <w:rsid w:val="00D31DFB"/>
    <w:rsid w:val="00D5039D"/>
    <w:rsid w:val="00D634BC"/>
    <w:rsid w:val="00DB2F86"/>
    <w:rsid w:val="00DB520E"/>
    <w:rsid w:val="00DE7C2F"/>
    <w:rsid w:val="00E1288C"/>
    <w:rsid w:val="00E3280A"/>
    <w:rsid w:val="00E505E3"/>
    <w:rsid w:val="00E60CCC"/>
    <w:rsid w:val="00E66A40"/>
    <w:rsid w:val="00E86E71"/>
    <w:rsid w:val="00ED3F3B"/>
    <w:rsid w:val="00F07597"/>
    <w:rsid w:val="00F10A7B"/>
    <w:rsid w:val="00F11A88"/>
    <w:rsid w:val="00F27558"/>
    <w:rsid w:val="00F32C9D"/>
    <w:rsid w:val="00F50BC7"/>
    <w:rsid w:val="00F52588"/>
    <w:rsid w:val="00F752B9"/>
    <w:rsid w:val="00F86C6C"/>
    <w:rsid w:val="00F9099D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CB7DC"/>
  <w15:docId w15:val="{468A9F3B-9EE6-4010-B1E2-652BA69E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1B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4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0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600D39"/>
    <w:pPr>
      <w:keepNext/>
      <w:ind w:left="113" w:hanging="113"/>
      <w:outlineLvl w:val="3"/>
    </w:pPr>
    <w:rPr>
      <w:rFonts w:ascii="Kyrghyz Times" w:hAnsi="Kyrghyz Times"/>
      <w:i/>
      <w:sz w:val="24"/>
    </w:rPr>
  </w:style>
  <w:style w:type="paragraph" w:styleId="5">
    <w:name w:val="heading 5"/>
    <w:basedOn w:val="a"/>
    <w:next w:val="a"/>
    <w:link w:val="50"/>
    <w:qFormat/>
    <w:rsid w:val="004821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B5570D"/>
    <w:pPr>
      <w:keepNext/>
      <w:spacing w:before="120"/>
      <w:ind w:left="170" w:hanging="113"/>
      <w:outlineLvl w:val="6"/>
    </w:pPr>
    <w:rPr>
      <w:rFonts w:ascii="Kyrghyz Times" w:hAnsi="Kyrghyz Times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5570D"/>
    <w:rPr>
      <w:rFonts w:ascii="Kyrghyz Times" w:eastAsia="Times New Roman" w:hAnsi="Kyrghyz Times" w:cs="Times New Roman"/>
      <w:i/>
      <w:sz w:val="24"/>
      <w:szCs w:val="20"/>
      <w:lang w:eastAsia="ru-RU"/>
    </w:rPr>
  </w:style>
  <w:style w:type="character" w:customStyle="1" w:styleId="a3">
    <w:name w:val="знак сноски"/>
    <w:rsid w:val="00B5570D"/>
    <w:rPr>
      <w:vertAlign w:val="superscript"/>
    </w:rPr>
  </w:style>
  <w:style w:type="paragraph" w:customStyle="1" w:styleId="3-2">
    <w:name w:val="Заголовок3-2"/>
    <w:basedOn w:val="a"/>
    <w:next w:val="a"/>
    <w:autoRedefine/>
    <w:rsid w:val="00B5570D"/>
    <w:pPr>
      <w:spacing w:before="240"/>
      <w:contextualSpacing/>
      <w:jc w:val="center"/>
      <w:outlineLvl w:val="2"/>
    </w:pPr>
    <w:rPr>
      <w:rFonts w:ascii="Kyrghyz Times" w:hAnsi="Kyrghyz Times"/>
      <w:caps/>
      <w:snapToGrid w:val="0"/>
      <w:sz w:val="26"/>
      <w:szCs w:val="26"/>
    </w:rPr>
  </w:style>
  <w:style w:type="paragraph" w:customStyle="1" w:styleId="3-3">
    <w:name w:val="Заголовок3-3"/>
    <w:basedOn w:val="a"/>
    <w:next w:val="a"/>
    <w:autoRedefine/>
    <w:rsid w:val="00A470B3"/>
    <w:pPr>
      <w:spacing w:before="120" w:after="120"/>
      <w:contextualSpacing/>
      <w:jc w:val="center"/>
      <w:outlineLvl w:val="2"/>
    </w:pPr>
    <w:rPr>
      <w:rFonts w:ascii="Arial" w:hAnsi="Arial" w:cs="Arial"/>
      <w:caps/>
      <w:sz w:val="26"/>
      <w:szCs w:val="26"/>
    </w:rPr>
  </w:style>
  <w:style w:type="character" w:customStyle="1" w:styleId="40">
    <w:name w:val="Заголовок 4 Знак"/>
    <w:basedOn w:val="a0"/>
    <w:link w:val="4"/>
    <w:rsid w:val="00600D39"/>
    <w:rPr>
      <w:rFonts w:ascii="Kyrghyz Times" w:eastAsia="Times New Roman" w:hAnsi="Kyrghyz Times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821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31">
    <w:name w:val="Заголовок3"/>
    <w:basedOn w:val="a"/>
    <w:next w:val="a"/>
    <w:autoRedefine/>
    <w:rsid w:val="00482122"/>
    <w:pPr>
      <w:spacing w:before="120" w:after="120"/>
      <w:contextualSpacing/>
      <w:jc w:val="center"/>
      <w:outlineLvl w:val="2"/>
    </w:pPr>
    <w:rPr>
      <w:rFonts w:ascii="Kyrghyz Times" w:hAnsi="Kyrghyz Times"/>
      <w:b/>
      <w:snapToGrid w:val="0"/>
      <w:color w:val="000000"/>
      <w:sz w:val="22"/>
      <w:szCs w:val="22"/>
    </w:rPr>
  </w:style>
  <w:style w:type="paragraph" w:customStyle="1" w:styleId="3-1">
    <w:name w:val="Заголовок3-1"/>
    <w:basedOn w:val="a"/>
    <w:next w:val="3-2"/>
    <w:autoRedefine/>
    <w:rsid w:val="00C76991"/>
    <w:pPr>
      <w:spacing w:after="120"/>
      <w:contextualSpacing/>
      <w:jc w:val="center"/>
      <w:outlineLvl w:val="2"/>
    </w:pPr>
    <w:rPr>
      <w:rFonts w:ascii="Arial" w:hAnsi="Arial" w:cs="Arial"/>
      <w:caps/>
      <w:snapToGrid w:val="0"/>
      <w:sz w:val="26"/>
      <w:szCs w:val="26"/>
    </w:rPr>
  </w:style>
  <w:style w:type="paragraph" w:styleId="a4">
    <w:name w:val="Body Text Indent"/>
    <w:basedOn w:val="a"/>
    <w:link w:val="a5"/>
    <w:rsid w:val="0013706B"/>
    <w:pPr>
      <w:ind w:firstLine="709"/>
      <w:jc w:val="both"/>
    </w:pPr>
    <w:rPr>
      <w:rFonts w:ascii="Kyrghyz Times" w:hAnsi="Kyrghyz Times"/>
      <w:i/>
      <w:sz w:val="24"/>
    </w:rPr>
  </w:style>
  <w:style w:type="character" w:customStyle="1" w:styleId="a5">
    <w:name w:val="Основной текст с отступом Знак"/>
    <w:basedOn w:val="a0"/>
    <w:link w:val="a4"/>
    <w:rsid w:val="0013706B"/>
    <w:rPr>
      <w:rFonts w:ascii="Kyrghyz Times" w:eastAsia="Times New Roman" w:hAnsi="Kyrghyz Times" w:cs="Times New Roman"/>
      <w:i/>
      <w:sz w:val="24"/>
      <w:szCs w:val="20"/>
      <w:lang w:eastAsia="ru-RU"/>
    </w:rPr>
  </w:style>
  <w:style w:type="paragraph" w:styleId="a6">
    <w:name w:val="Body Text"/>
    <w:basedOn w:val="a"/>
    <w:link w:val="a7"/>
    <w:rsid w:val="008C3AA2"/>
    <w:pPr>
      <w:spacing w:before="120"/>
      <w:jc w:val="center"/>
    </w:pPr>
    <w:rPr>
      <w:rFonts w:ascii="Arial" w:hAnsi="Arial"/>
      <w:b/>
      <w:sz w:val="28"/>
    </w:rPr>
  </w:style>
  <w:style w:type="character" w:customStyle="1" w:styleId="a7">
    <w:name w:val="Основной текст Знак"/>
    <w:basedOn w:val="a0"/>
    <w:link w:val="a6"/>
    <w:rsid w:val="008C3AA2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51">
    <w:name w:val="Стиль5"/>
    <w:basedOn w:val="3"/>
    <w:autoRedefine/>
    <w:rsid w:val="00054020"/>
    <w:pPr>
      <w:keepNext w:val="0"/>
      <w:keepLines w:val="0"/>
      <w:spacing w:before="360"/>
      <w:jc w:val="center"/>
    </w:pPr>
    <w:rPr>
      <w:rFonts w:ascii="Kyrghyz Times" w:eastAsia="Times New Roman" w:hAnsi="Kyrghyz Times" w:cs="Times New Roman"/>
      <w:b/>
      <w:caps/>
      <w:snapToGrid w:val="0"/>
      <w:color w:val="auto"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054020"/>
    <w:pPr>
      <w:spacing w:before="240"/>
      <w:jc w:val="center"/>
      <w:outlineLvl w:val="1"/>
    </w:pPr>
    <w:rPr>
      <w:rFonts w:ascii="Kyrghyz Times" w:hAnsi="Kyrghyz Times"/>
      <w:b/>
      <w:snapToGrid w:val="0"/>
      <w:sz w:val="24"/>
      <w:szCs w:val="24"/>
    </w:rPr>
  </w:style>
  <w:style w:type="paragraph" w:customStyle="1" w:styleId="2-1">
    <w:name w:val="Заголовок2-1"/>
    <w:basedOn w:val="a"/>
    <w:next w:val="51"/>
    <w:autoRedefine/>
    <w:rsid w:val="00054020"/>
    <w:pPr>
      <w:spacing w:before="120" w:after="120"/>
      <w:jc w:val="center"/>
      <w:outlineLvl w:val="1"/>
    </w:pPr>
    <w:rPr>
      <w:rFonts w:ascii="Arial" w:hAnsi="Arial"/>
      <w:b/>
      <w:bCs/>
      <w:snapToGrid w:val="0"/>
      <w:sz w:val="28"/>
      <w:szCs w:val="28"/>
    </w:rPr>
  </w:style>
  <w:style w:type="paragraph" w:customStyle="1" w:styleId="2-2">
    <w:name w:val="Заголовок2-2"/>
    <w:basedOn w:val="21"/>
    <w:autoRedefine/>
    <w:rsid w:val="00054020"/>
    <w:pPr>
      <w:spacing w:before="120"/>
    </w:pPr>
    <w:rPr>
      <w:sz w:val="28"/>
      <w:szCs w:val="28"/>
    </w:rPr>
  </w:style>
  <w:style w:type="paragraph" w:styleId="22">
    <w:name w:val="toc 2"/>
    <w:basedOn w:val="a"/>
    <w:next w:val="a"/>
    <w:autoRedefine/>
    <w:uiPriority w:val="39"/>
    <w:rsid w:val="004038FA"/>
    <w:pPr>
      <w:tabs>
        <w:tab w:val="right" w:leader="dot" w:pos="9628"/>
      </w:tabs>
      <w:ind w:left="198"/>
    </w:pPr>
    <w:rPr>
      <w:rFonts w:ascii="Arial" w:hAnsi="Arial" w:cs="Arial"/>
      <w:b/>
      <w:noProof/>
      <w:sz w:val="22"/>
      <w:szCs w:val="22"/>
    </w:rPr>
  </w:style>
  <w:style w:type="paragraph" w:styleId="32">
    <w:name w:val="toc 3"/>
    <w:basedOn w:val="a"/>
    <w:next w:val="a"/>
    <w:autoRedefine/>
    <w:uiPriority w:val="39"/>
    <w:rsid w:val="00054020"/>
    <w:pPr>
      <w:tabs>
        <w:tab w:val="right" w:leader="dot" w:pos="9628"/>
      </w:tabs>
      <w:ind w:left="480"/>
    </w:pPr>
    <w:rPr>
      <w:rFonts w:ascii="Arial" w:hAnsi="Arial" w:cs="Arial"/>
      <w:bCs/>
      <w:noProof/>
    </w:rPr>
  </w:style>
  <w:style w:type="character" w:styleId="a8">
    <w:name w:val="Hyperlink"/>
    <w:uiPriority w:val="99"/>
    <w:rsid w:val="00054020"/>
    <w:rPr>
      <w:color w:val="0000FF"/>
      <w:u w:val="single"/>
    </w:rPr>
  </w:style>
  <w:style w:type="paragraph" w:customStyle="1" w:styleId="a9">
    <w:name w:val="текст примечания"/>
    <w:basedOn w:val="a"/>
    <w:rsid w:val="00054020"/>
  </w:style>
  <w:style w:type="paragraph" w:customStyle="1" w:styleId="tkTekst">
    <w:name w:val="_Текст обычный (tkTekst)"/>
    <w:basedOn w:val="a"/>
    <w:rsid w:val="00054020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05402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footnote reference"/>
    <w:semiHidden/>
    <w:rsid w:val="00581DE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714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B78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78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1B2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01B23"/>
    <w:pPr>
      <w:spacing w:after="100"/>
    </w:pPr>
  </w:style>
  <w:style w:type="paragraph" w:styleId="ad">
    <w:name w:val="header"/>
    <w:basedOn w:val="a"/>
    <w:link w:val="ae"/>
    <w:unhideWhenUsed/>
    <w:rsid w:val="003E35A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E35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E35A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E35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F7EC-7DA1-4439-8EEA-A8C919D0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Chabishova</dc:creator>
  <cp:keywords/>
  <dc:description/>
  <cp:lastModifiedBy>Гульзамира Жамалдинова</cp:lastModifiedBy>
  <cp:revision>5</cp:revision>
  <cp:lastPrinted>2023-07-31T08:56:00Z</cp:lastPrinted>
  <dcterms:created xsi:type="dcterms:W3CDTF">2023-08-01T11:01:00Z</dcterms:created>
  <dcterms:modified xsi:type="dcterms:W3CDTF">2023-09-07T04:17:00Z</dcterms:modified>
</cp:coreProperties>
</file>